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E7833FD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52DC0" w:rsidRPr="00452DC0">
        <w:rPr>
          <w:b/>
          <w:sz w:val="24"/>
          <w:szCs w:val="24"/>
          <w:u w:val="single"/>
        </w:rPr>
        <w:t>Продажа спецтехники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01A92" w14:textId="77777777" w:rsidR="00D87502" w:rsidRDefault="00D87502">
      <w:r>
        <w:separator/>
      </w:r>
    </w:p>
  </w:endnote>
  <w:endnote w:type="continuationSeparator" w:id="0">
    <w:p w14:paraId="227BABB1" w14:textId="77777777" w:rsidR="00D87502" w:rsidRDefault="00D8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03E58" w14:textId="77777777" w:rsidR="00D87502" w:rsidRDefault="00D87502">
      <w:r>
        <w:separator/>
      </w:r>
    </w:p>
  </w:footnote>
  <w:footnote w:type="continuationSeparator" w:id="0">
    <w:p w14:paraId="0BCE0C17" w14:textId="77777777" w:rsidR="00D87502" w:rsidRDefault="00D8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2DC0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87502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2025-12-26T07:13:00Z</dcterms:modified>
</cp:coreProperties>
</file>