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1950" w:rsidRDefault="00701950" w:rsidP="009F3F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6"/>
          <w:szCs w:val="26"/>
        </w:rPr>
      </w:pPr>
      <w:bookmarkStart w:id="0" w:name="last-page"/>
      <w:bookmarkEnd w:id="0"/>
    </w:p>
    <w:p w:rsidR="009F3F23" w:rsidRPr="00E93BCF" w:rsidRDefault="00953A83" w:rsidP="009F3F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E93BCF">
        <w:rPr>
          <w:rFonts w:ascii="Times New Roman" w:hAnsi="Times New Roman"/>
          <w:b/>
          <w:color w:val="000000"/>
          <w:sz w:val="26"/>
          <w:szCs w:val="26"/>
        </w:rPr>
        <w:t xml:space="preserve">ПРОТОКОЛ № </w:t>
      </w:r>
      <w:r w:rsidR="00C74AC0">
        <w:rPr>
          <w:rFonts w:ascii="Times New Roman" w:hAnsi="Times New Roman"/>
          <w:b/>
          <w:color w:val="000000"/>
          <w:sz w:val="26"/>
          <w:szCs w:val="26"/>
        </w:rPr>
        <w:t>1</w:t>
      </w:r>
    </w:p>
    <w:p w:rsidR="003F2991" w:rsidRPr="00E93BCF" w:rsidRDefault="00953A83" w:rsidP="009F3F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E93BCF">
        <w:rPr>
          <w:rFonts w:ascii="Times New Roman" w:hAnsi="Times New Roman"/>
          <w:b/>
          <w:bCs/>
          <w:color w:val="000000"/>
          <w:sz w:val="26"/>
          <w:szCs w:val="26"/>
        </w:rPr>
        <w:t>рассмотрения заявок на участие в открытом аукционе на право</w:t>
      </w:r>
    </w:p>
    <w:p w:rsidR="007A5584" w:rsidRDefault="00953A83" w:rsidP="00F32C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E93BCF">
        <w:rPr>
          <w:rFonts w:ascii="Times New Roman" w:hAnsi="Times New Roman"/>
          <w:b/>
          <w:bCs/>
          <w:color w:val="000000"/>
          <w:sz w:val="26"/>
          <w:szCs w:val="26"/>
        </w:rPr>
        <w:t>заключения договора на размещение остановочного комплекса</w:t>
      </w:r>
      <w:r w:rsidR="00F03CFA" w:rsidRPr="00E93BCF">
        <w:rPr>
          <w:rFonts w:ascii="Times New Roman" w:hAnsi="Times New Roman"/>
          <w:b/>
          <w:bCs/>
          <w:color w:val="000000"/>
          <w:sz w:val="26"/>
          <w:szCs w:val="26"/>
        </w:rPr>
        <w:t xml:space="preserve"> </w:t>
      </w:r>
      <w:r w:rsidR="00705410" w:rsidRPr="00E93BCF">
        <w:rPr>
          <w:rFonts w:ascii="Times New Roman" w:hAnsi="Times New Roman"/>
          <w:b/>
          <w:bCs/>
          <w:color w:val="000000"/>
          <w:sz w:val="26"/>
          <w:szCs w:val="26"/>
        </w:rPr>
        <w:t xml:space="preserve">(автопавильона) с </w:t>
      </w:r>
      <w:r w:rsidRPr="00E93BCF">
        <w:rPr>
          <w:rFonts w:ascii="Times New Roman" w:hAnsi="Times New Roman"/>
          <w:b/>
          <w:bCs/>
          <w:color w:val="000000"/>
          <w:sz w:val="26"/>
          <w:szCs w:val="26"/>
        </w:rPr>
        <w:t xml:space="preserve">торговой площадью </w:t>
      </w:r>
      <w:r w:rsidR="00F32C84" w:rsidRPr="00E93BCF">
        <w:rPr>
          <w:rFonts w:ascii="Times New Roman" w:hAnsi="Times New Roman"/>
          <w:b/>
          <w:bCs/>
          <w:color w:val="000000"/>
          <w:sz w:val="26"/>
          <w:szCs w:val="26"/>
        </w:rPr>
        <w:t>остановка городского общественно</w:t>
      </w:r>
      <w:r w:rsidR="005D64D8" w:rsidRPr="00E93BCF">
        <w:rPr>
          <w:rFonts w:ascii="Times New Roman" w:hAnsi="Times New Roman"/>
          <w:b/>
          <w:bCs/>
          <w:color w:val="000000"/>
          <w:sz w:val="26"/>
          <w:szCs w:val="26"/>
        </w:rPr>
        <w:t xml:space="preserve">го транспорта </w:t>
      </w:r>
    </w:p>
    <w:p w:rsidR="00F32C84" w:rsidRPr="00E93BCF" w:rsidRDefault="005D64D8" w:rsidP="00F32C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E93BCF">
        <w:rPr>
          <w:rFonts w:ascii="Times New Roman" w:hAnsi="Times New Roman"/>
          <w:b/>
          <w:bCs/>
          <w:color w:val="000000"/>
          <w:sz w:val="26"/>
          <w:szCs w:val="26"/>
        </w:rPr>
        <w:t>«</w:t>
      </w:r>
      <w:r w:rsidR="007A5584">
        <w:rPr>
          <w:rFonts w:ascii="Times New Roman" w:hAnsi="Times New Roman"/>
          <w:b/>
          <w:bCs/>
          <w:color w:val="000000"/>
          <w:sz w:val="26"/>
          <w:szCs w:val="26"/>
        </w:rPr>
        <w:t>Улица Никольская</w:t>
      </w:r>
      <w:r w:rsidR="00414FF1">
        <w:rPr>
          <w:rFonts w:ascii="Times New Roman" w:hAnsi="Times New Roman"/>
          <w:b/>
          <w:bCs/>
          <w:color w:val="000000"/>
          <w:sz w:val="26"/>
          <w:szCs w:val="26"/>
        </w:rPr>
        <w:t>» (</w:t>
      </w:r>
      <w:proofErr w:type="spellStart"/>
      <w:r w:rsidR="00C74AC0">
        <w:rPr>
          <w:rFonts w:ascii="Times New Roman" w:hAnsi="Times New Roman"/>
          <w:b/>
          <w:bCs/>
          <w:color w:val="000000"/>
          <w:sz w:val="26"/>
          <w:szCs w:val="26"/>
        </w:rPr>
        <w:t>ул</w:t>
      </w:r>
      <w:r w:rsidR="007A5584">
        <w:rPr>
          <w:rFonts w:ascii="Times New Roman" w:hAnsi="Times New Roman"/>
          <w:b/>
          <w:bCs/>
          <w:color w:val="000000"/>
          <w:sz w:val="26"/>
          <w:szCs w:val="26"/>
        </w:rPr>
        <w:t>.Никольская</w:t>
      </w:r>
      <w:proofErr w:type="spellEnd"/>
      <w:r w:rsidR="00414FF1">
        <w:rPr>
          <w:rFonts w:ascii="Times New Roman" w:hAnsi="Times New Roman"/>
          <w:b/>
          <w:bCs/>
          <w:color w:val="000000"/>
          <w:sz w:val="26"/>
          <w:szCs w:val="26"/>
        </w:rPr>
        <w:t>)</w:t>
      </w:r>
    </w:p>
    <w:p w:rsidR="00A11E72" w:rsidRPr="00E93BCF" w:rsidRDefault="00A11E72" w:rsidP="00F32C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953A83" w:rsidRPr="00E93BCF" w:rsidRDefault="00953A83" w:rsidP="00A11E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E93BCF">
        <w:rPr>
          <w:rFonts w:ascii="Times New Roman" w:hAnsi="Times New Roman"/>
          <w:color w:val="000000"/>
          <w:sz w:val="26"/>
          <w:szCs w:val="26"/>
        </w:rPr>
        <w:t>город Сургут</w:t>
      </w:r>
      <w:r w:rsidR="00F03CFA" w:rsidRPr="00E93BCF">
        <w:rPr>
          <w:rFonts w:ascii="Times New Roman" w:hAnsi="Times New Roman"/>
          <w:color w:val="000000"/>
          <w:sz w:val="26"/>
          <w:szCs w:val="26"/>
        </w:rPr>
        <w:t xml:space="preserve">                                              </w:t>
      </w:r>
      <w:r w:rsidR="000A45A5" w:rsidRPr="00E93BCF">
        <w:rPr>
          <w:rFonts w:ascii="Times New Roman" w:hAnsi="Times New Roman"/>
          <w:color w:val="000000"/>
          <w:sz w:val="26"/>
          <w:szCs w:val="26"/>
        </w:rPr>
        <w:t xml:space="preserve">               </w:t>
      </w:r>
      <w:r w:rsidR="00C31F9E" w:rsidRPr="00E93BCF">
        <w:rPr>
          <w:rFonts w:ascii="Times New Roman" w:hAnsi="Times New Roman"/>
          <w:color w:val="000000"/>
          <w:sz w:val="26"/>
          <w:szCs w:val="26"/>
        </w:rPr>
        <w:t xml:space="preserve">                                     </w:t>
      </w:r>
      <w:r w:rsidR="00F442E6" w:rsidRPr="00E93BCF">
        <w:rPr>
          <w:rFonts w:ascii="Times New Roman" w:hAnsi="Times New Roman"/>
          <w:color w:val="000000"/>
          <w:sz w:val="26"/>
          <w:szCs w:val="26"/>
        </w:rPr>
        <w:t xml:space="preserve">   </w:t>
      </w:r>
      <w:r w:rsidR="00CC1B80" w:rsidRPr="00E93BCF">
        <w:rPr>
          <w:rFonts w:ascii="Times New Roman" w:hAnsi="Times New Roman"/>
          <w:color w:val="000000"/>
          <w:sz w:val="26"/>
          <w:szCs w:val="26"/>
        </w:rPr>
        <w:t xml:space="preserve">             </w:t>
      </w:r>
      <w:r w:rsidR="00E93BCF">
        <w:rPr>
          <w:rFonts w:ascii="Times New Roman" w:hAnsi="Times New Roman"/>
          <w:color w:val="000000"/>
          <w:sz w:val="26"/>
          <w:szCs w:val="26"/>
        </w:rPr>
        <w:t xml:space="preserve">       </w:t>
      </w:r>
      <w:r w:rsidR="007A5584">
        <w:rPr>
          <w:rFonts w:ascii="Times New Roman" w:hAnsi="Times New Roman"/>
          <w:color w:val="000000"/>
          <w:sz w:val="26"/>
          <w:szCs w:val="26"/>
        </w:rPr>
        <w:t>14</w:t>
      </w:r>
      <w:r w:rsidR="00E00AC0" w:rsidRPr="00E93BCF">
        <w:rPr>
          <w:rFonts w:ascii="Times New Roman" w:hAnsi="Times New Roman"/>
          <w:color w:val="000000"/>
          <w:sz w:val="26"/>
          <w:szCs w:val="26"/>
        </w:rPr>
        <w:t>.0</w:t>
      </w:r>
      <w:r w:rsidR="007A5584">
        <w:rPr>
          <w:rFonts w:ascii="Times New Roman" w:hAnsi="Times New Roman"/>
          <w:color w:val="000000"/>
          <w:sz w:val="26"/>
          <w:szCs w:val="26"/>
        </w:rPr>
        <w:t>9</w:t>
      </w:r>
      <w:r w:rsidR="00E00AC0" w:rsidRPr="00E93BCF">
        <w:rPr>
          <w:rFonts w:ascii="Times New Roman" w:hAnsi="Times New Roman"/>
          <w:color w:val="000000"/>
          <w:sz w:val="26"/>
          <w:szCs w:val="26"/>
        </w:rPr>
        <w:t>.202</w:t>
      </w:r>
      <w:r w:rsidR="00C74AC0">
        <w:rPr>
          <w:rFonts w:ascii="Times New Roman" w:hAnsi="Times New Roman"/>
          <w:color w:val="000000"/>
          <w:sz w:val="26"/>
          <w:szCs w:val="26"/>
        </w:rPr>
        <w:t>6</w:t>
      </w:r>
    </w:p>
    <w:p w:rsidR="005D64D8" w:rsidRPr="00E93BCF" w:rsidRDefault="005D64D8" w:rsidP="00F32C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</w:rPr>
      </w:pPr>
    </w:p>
    <w:p w:rsidR="00953A83" w:rsidRPr="00E93BCF" w:rsidRDefault="00953A83" w:rsidP="005D64D8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E93BCF">
        <w:rPr>
          <w:rFonts w:ascii="Times New Roman" w:hAnsi="Times New Roman"/>
          <w:color w:val="000000"/>
          <w:sz w:val="26"/>
          <w:szCs w:val="26"/>
        </w:rPr>
        <w:t xml:space="preserve">1. Аукционная комиссия </w:t>
      </w:r>
      <w:r w:rsidR="001D4F4D" w:rsidRPr="00E93BCF">
        <w:rPr>
          <w:rFonts w:ascii="Times New Roman" w:hAnsi="Times New Roman"/>
          <w:color w:val="000000"/>
          <w:sz w:val="26"/>
          <w:szCs w:val="26"/>
        </w:rPr>
        <w:t xml:space="preserve">муниципального казенного учреждения «Дирекция дорожно-транспортного и жилищно-коммунального комплекса» </w:t>
      </w:r>
      <w:r w:rsidRPr="00E93BCF">
        <w:rPr>
          <w:rFonts w:ascii="Times New Roman" w:hAnsi="Times New Roman"/>
          <w:color w:val="000000"/>
          <w:sz w:val="26"/>
          <w:szCs w:val="26"/>
        </w:rPr>
        <w:t>провела процедуру рассмотрения заявок</w:t>
      </w:r>
      <w:r w:rsidR="00C57150" w:rsidRPr="00E93BCF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E93BCF">
        <w:rPr>
          <w:rFonts w:ascii="Times New Roman" w:hAnsi="Times New Roman"/>
          <w:color w:val="000000"/>
          <w:sz w:val="26"/>
          <w:szCs w:val="26"/>
        </w:rPr>
        <w:t xml:space="preserve">на участие в </w:t>
      </w:r>
      <w:r w:rsidR="001D4F4D" w:rsidRPr="00E93BCF">
        <w:rPr>
          <w:rFonts w:ascii="Times New Roman" w:hAnsi="Times New Roman"/>
          <w:color w:val="000000"/>
          <w:sz w:val="26"/>
          <w:szCs w:val="26"/>
        </w:rPr>
        <w:t xml:space="preserve">открытом </w:t>
      </w:r>
      <w:r w:rsidR="00E95BDD" w:rsidRPr="00E93BCF">
        <w:rPr>
          <w:rFonts w:ascii="Times New Roman" w:hAnsi="Times New Roman"/>
          <w:color w:val="000000"/>
          <w:sz w:val="26"/>
          <w:szCs w:val="26"/>
        </w:rPr>
        <w:t>аукционе</w:t>
      </w:r>
      <w:r w:rsidR="009F3F23" w:rsidRPr="00E93BCF">
        <w:rPr>
          <w:rFonts w:ascii="Times New Roman" w:hAnsi="Times New Roman"/>
          <w:color w:val="000000"/>
          <w:sz w:val="26"/>
          <w:szCs w:val="26"/>
        </w:rPr>
        <w:t xml:space="preserve">, который </w:t>
      </w:r>
      <w:r w:rsidR="00E95BDD" w:rsidRPr="00E93BCF">
        <w:rPr>
          <w:rFonts w:ascii="Times New Roman" w:hAnsi="Times New Roman"/>
          <w:color w:val="000000"/>
          <w:sz w:val="26"/>
          <w:szCs w:val="26"/>
        </w:rPr>
        <w:t>состоится</w:t>
      </w:r>
      <w:r w:rsidR="00954D4B" w:rsidRPr="00E93BCF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C74AC0">
        <w:rPr>
          <w:rFonts w:ascii="Times New Roman" w:hAnsi="Times New Roman"/>
          <w:color w:val="000000"/>
          <w:sz w:val="26"/>
          <w:szCs w:val="26"/>
        </w:rPr>
        <w:t>1</w:t>
      </w:r>
      <w:r w:rsidR="007A5584">
        <w:rPr>
          <w:rFonts w:ascii="Times New Roman" w:hAnsi="Times New Roman"/>
          <w:color w:val="000000"/>
          <w:sz w:val="26"/>
          <w:szCs w:val="26"/>
        </w:rPr>
        <w:t>7</w:t>
      </w:r>
      <w:r w:rsidR="00E00AC0" w:rsidRPr="00E93BCF">
        <w:rPr>
          <w:rFonts w:ascii="Times New Roman" w:hAnsi="Times New Roman"/>
          <w:color w:val="000000"/>
          <w:sz w:val="26"/>
          <w:szCs w:val="26"/>
        </w:rPr>
        <w:t>.0</w:t>
      </w:r>
      <w:r w:rsidR="007A5584">
        <w:rPr>
          <w:rFonts w:ascii="Times New Roman" w:hAnsi="Times New Roman"/>
          <w:color w:val="000000"/>
          <w:sz w:val="26"/>
          <w:szCs w:val="26"/>
        </w:rPr>
        <w:t>9</w:t>
      </w:r>
      <w:r w:rsidR="00E00AC0" w:rsidRPr="00E93BCF">
        <w:rPr>
          <w:rFonts w:ascii="Times New Roman" w:hAnsi="Times New Roman"/>
          <w:color w:val="000000"/>
          <w:sz w:val="26"/>
          <w:szCs w:val="26"/>
        </w:rPr>
        <w:t>.202</w:t>
      </w:r>
      <w:r w:rsidR="00C74AC0">
        <w:rPr>
          <w:rFonts w:ascii="Times New Roman" w:hAnsi="Times New Roman"/>
          <w:color w:val="000000"/>
          <w:sz w:val="26"/>
          <w:szCs w:val="26"/>
        </w:rPr>
        <w:t>6</w:t>
      </w:r>
      <w:r w:rsidR="002A0D42" w:rsidRPr="00E93BCF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AC6F62" w:rsidRPr="00E93BCF">
        <w:rPr>
          <w:rFonts w:ascii="Times New Roman" w:hAnsi="Times New Roman"/>
          <w:color w:val="000000"/>
          <w:sz w:val="26"/>
          <w:szCs w:val="26"/>
        </w:rPr>
        <w:t>в 1</w:t>
      </w:r>
      <w:r w:rsidR="00414FF1">
        <w:rPr>
          <w:rFonts w:ascii="Times New Roman" w:hAnsi="Times New Roman"/>
          <w:color w:val="000000"/>
          <w:sz w:val="26"/>
          <w:szCs w:val="26"/>
        </w:rPr>
        <w:t>0</w:t>
      </w:r>
      <w:r w:rsidR="00EE209E" w:rsidRPr="00E93BCF">
        <w:rPr>
          <w:rFonts w:ascii="Times New Roman" w:hAnsi="Times New Roman"/>
          <w:color w:val="000000"/>
          <w:sz w:val="26"/>
          <w:szCs w:val="26"/>
        </w:rPr>
        <w:t>:</w:t>
      </w:r>
      <w:r w:rsidR="00E00AC0" w:rsidRPr="00E93BCF">
        <w:rPr>
          <w:rFonts w:ascii="Times New Roman" w:hAnsi="Times New Roman"/>
          <w:color w:val="000000"/>
          <w:sz w:val="26"/>
          <w:szCs w:val="26"/>
        </w:rPr>
        <w:t>0</w:t>
      </w:r>
      <w:r w:rsidR="007361E3" w:rsidRPr="00E93BCF">
        <w:rPr>
          <w:rFonts w:ascii="Times New Roman" w:hAnsi="Times New Roman"/>
          <w:color w:val="000000"/>
          <w:sz w:val="26"/>
          <w:szCs w:val="26"/>
        </w:rPr>
        <w:t>0</w:t>
      </w:r>
      <w:r w:rsidR="00EE209E" w:rsidRPr="00E93BCF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E93BCF">
        <w:rPr>
          <w:rFonts w:ascii="Times New Roman" w:hAnsi="Times New Roman"/>
          <w:color w:val="000000"/>
          <w:sz w:val="26"/>
          <w:szCs w:val="26"/>
        </w:rPr>
        <w:t>по адресу: город Сургут</w:t>
      </w:r>
      <w:r w:rsidR="00895C62" w:rsidRPr="00E93BCF">
        <w:rPr>
          <w:rFonts w:ascii="Times New Roman" w:hAnsi="Times New Roman"/>
          <w:color w:val="000000"/>
          <w:sz w:val="26"/>
          <w:szCs w:val="26"/>
        </w:rPr>
        <w:t>,</w:t>
      </w:r>
      <w:r w:rsidR="002A0D42" w:rsidRPr="00E93BCF">
        <w:rPr>
          <w:rFonts w:ascii="Times New Roman" w:hAnsi="Times New Roman"/>
          <w:color w:val="000000"/>
          <w:sz w:val="26"/>
          <w:szCs w:val="26"/>
        </w:rPr>
        <w:t xml:space="preserve"> улица 30 лет Победы</w:t>
      </w:r>
      <w:r w:rsidR="00895C62" w:rsidRPr="00E93BCF">
        <w:rPr>
          <w:rFonts w:ascii="Times New Roman" w:hAnsi="Times New Roman"/>
          <w:color w:val="000000"/>
          <w:sz w:val="26"/>
          <w:szCs w:val="26"/>
        </w:rPr>
        <w:t>,</w:t>
      </w:r>
      <w:r w:rsidR="002A0D42" w:rsidRPr="00E93BCF">
        <w:rPr>
          <w:rFonts w:ascii="Times New Roman" w:hAnsi="Times New Roman"/>
          <w:color w:val="000000"/>
          <w:sz w:val="26"/>
          <w:szCs w:val="26"/>
        </w:rPr>
        <w:t xml:space="preserve"> д. 17</w:t>
      </w:r>
      <w:r w:rsidR="00E93BCF" w:rsidRPr="00E93BCF">
        <w:rPr>
          <w:rFonts w:ascii="Times New Roman" w:hAnsi="Times New Roman"/>
          <w:color w:val="000000"/>
          <w:sz w:val="26"/>
          <w:szCs w:val="26"/>
        </w:rPr>
        <w:t>, каб.302</w:t>
      </w:r>
      <w:r w:rsidRPr="00E93BCF">
        <w:rPr>
          <w:rFonts w:ascii="Times New Roman" w:hAnsi="Times New Roman"/>
          <w:color w:val="000000"/>
          <w:sz w:val="26"/>
          <w:szCs w:val="26"/>
        </w:rPr>
        <w:t>.</w:t>
      </w:r>
    </w:p>
    <w:p w:rsidR="00953A83" w:rsidRPr="00E93BCF" w:rsidRDefault="00953A83" w:rsidP="005D64D8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E93BCF">
        <w:rPr>
          <w:rFonts w:ascii="Times New Roman" w:hAnsi="Times New Roman"/>
          <w:color w:val="000000"/>
          <w:sz w:val="26"/>
          <w:szCs w:val="26"/>
        </w:rPr>
        <w:t>2. Рассмотрение заявок на участие в открытом аукционе проводилось комиссией, в следующем составе:</w:t>
      </w:r>
    </w:p>
    <w:tbl>
      <w:tblPr>
        <w:tblW w:w="1014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81"/>
        <w:gridCol w:w="360"/>
      </w:tblGrid>
      <w:tr w:rsidR="00953A83" w:rsidRPr="00E93BCF" w:rsidTr="00A11E72">
        <w:tc>
          <w:tcPr>
            <w:tcW w:w="978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953A83" w:rsidRPr="00E93BCF" w:rsidRDefault="003F5544" w:rsidP="00E00AC0">
            <w:pPr>
              <w:widowControl w:val="0"/>
              <w:autoSpaceDE w:val="0"/>
              <w:autoSpaceDN w:val="0"/>
              <w:adjustRightInd w:val="0"/>
              <w:spacing w:before="200" w:after="6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93BCF">
              <w:rPr>
                <w:rFonts w:ascii="Times New Roman" w:hAnsi="Times New Roman"/>
                <w:color w:val="000000"/>
                <w:sz w:val="26"/>
                <w:szCs w:val="26"/>
              </w:rPr>
              <w:t>П</w:t>
            </w:r>
            <w:r w:rsidR="00953A83" w:rsidRPr="00E93BCF">
              <w:rPr>
                <w:rFonts w:ascii="Times New Roman" w:hAnsi="Times New Roman"/>
                <w:color w:val="000000"/>
                <w:sz w:val="26"/>
                <w:szCs w:val="26"/>
              </w:rPr>
              <w:t>редседатель комиссии</w:t>
            </w:r>
            <w:r w:rsidR="00454B83" w:rsidRPr="00E93BCF">
              <w:rPr>
                <w:rFonts w:ascii="Times New Roman" w:hAnsi="Times New Roman"/>
                <w:color w:val="000000"/>
                <w:sz w:val="26"/>
                <w:szCs w:val="26"/>
              </w:rPr>
              <w:t>:</w:t>
            </w:r>
            <w:r w:rsidR="00953A83" w:rsidRPr="00E93BCF"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 xml:space="preserve">1. </w:t>
            </w:r>
            <w:proofErr w:type="spellStart"/>
            <w:r w:rsidR="00C74AC0">
              <w:rPr>
                <w:rFonts w:ascii="Times New Roman" w:hAnsi="Times New Roman"/>
                <w:color w:val="000000"/>
                <w:sz w:val="26"/>
                <w:szCs w:val="26"/>
              </w:rPr>
              <w:t>Газизов</w:t>
            </w:r>
            <w:proofErr w:type="spellEnd"/>
            <w:r w:rsidR="00C74AC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Игорь Геннадьевич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953A83" w:rsidRPr="00E93BCF" w:rsidRDefault="00953A83" w:rsidP="0066771D">
            <w:pPr>
              <w:widowControl w:val="0"/>
              <w:autoSpaceDE w:val="0"/>
              <w:autoSpaceDN w:val="0"/>
              <w:adjustRightInd w:val="0"/>
              <w:spacing w:before="200" w:after="60" w:line="240" w:lineRule="auto"/>
              <w:ind w:left="24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953A83" w:rsidRPr="00E93BCF" w:rsidTr="00A11E72">
        <w:tc>
          <w:tcPr>
            <w:tcW w:w="978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953A83" w:rsidRPr="00E93BCF" w:rsidRDefault="00953A83" w:rsidP="00E00AC0">
            <w:pPr>
              <w:widowControl w:val="0"/>
              <w:autoSpaceDE w:val="0"/>
              <w:autoSpaceDN w:val="0"/>
              <w:adjustRightInd w:val="0"/>
              <w:spacing w:before="200" w:after="60" w:line="240" w:lineRule="auto"/>
              <w:rPr>
                <w:rFonts w:ascii="Times New Roman" w:hAnsi="Times New Roman"/>
                <w:color w:val="000000"/>
                <w:sz w:val="26"/>
                <w:szCs w:val="26"/>
                <w:highlight w:val="yellow"/>
              </w:rPr>
            </w:pPr>
            <w:r w:rsidRPr="00E93BCF">
              <w:rPr>
                <w:rFonts w:ascii="Times New Roman" w:hAnsi="Times New Roman"/>
                <w:color w:val="000000"/>
                <w:sz w:val="26"/>
                <w:szCs w:val="26"/>
              </w:rPr>
              <w:t>Секретарь</w:t>
            </w:r>
            <w:r w:rsidR="00454B83" w:rsidRPr="00E93BCF">
              <w:rPr>
                <w:rFonts w:ascii="Times New Roman" w:hAnsi="Times New Roman"/>
                <w:color w:val="000000"/>
                <w:sz w:val="26"/>
                <w:szCs w:val="26"/>
              </w:rPr>
              <w:t>:</w:t>
            </w:r>
            <w:r w:rsidRPr="00E93BCF"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 xml:space="preserve">2. </w:t>
            </w:r>
            <w:r w:rsidR="007A5584">
              <w:rPr>
                <w:rFonts w:ascii="Times New Roman" w:hAnsi="Times New Roman"/>
                <w:color w:val="000000"/>
                <w:sz w:val="26"/>
                <w:szCs w:val="26"/>
              </w:rPr>
              <w:t>Свешникова Оксана Ярославовна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953A83" w:rsidRPr="00E93BCF" w:rsidRDefault="00953A83" w:rsidP="0066771D">
            <w:pPr>
              <w:widowControl w:val="0"/>
              <w:autoSpaceDE w:val="0"/>
              <w:autoSpaceDN w:val="0"/>
              <w:adjustRightInd w:val="0"/>
              <w:spacing w:before="200" w:after="60" w:line="240" w:lineRule="auto"/>
              <w:ind w:left="24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953A83" w:rsidRPr="00E93BCF" w:rsidTr="00A11E72">
        <w:tc>
          <w:tcPr>
            <w:tcW w:w="978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953A83" w:rsidRPr="00E93BCF" w:rsidRDefault="00953A83" w:rsidP="005D146F">
            <w:pPr>
              <w:widowControl w:val="0"/>
              <w:autoSpaceDE w:val="0"/>
              <w:autoSpaceDN w:val="0"/>
              <w:adjustRightInd w:val="0"/>
              <w:spacing w:before="200" w:after="6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93BCF">
              <w:rPr>
                <w:rFonts w:ascii="Times New Roman" w:hAnsi="Times New Roman"/>
                <w:color w:val="000000"/>
                <w:sz w:val="26"/>
                <w:szCs w:val="26"/>
              </w:rPr>
              <w:t>Член комиссии</w:t>
            </w:r>
            <w:r w:rsidRPr="00E93BCF"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 xml:space="preserve">3. </w:t>
            </w:r>
            <w:r w:rsidR="005D146F" w:rsidRPr="00E93BC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Кичигина Наталья Борисовна 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953A83" w:rsidRPr="00E93BCF" w:rsidRDefault="00953A83" w:rsidP="0066771D">
            <w:pPr>
              <w:widowControl w:val="0"/>
              <w:autoSpaceDE w:val="0"/>
              <w:autoSpaceDN w:val="0"/>
              <w:adjustRightInd w:val="0"/>
              <w:spacing w:before="200" w:after="60" w:line="240" w:lineRule="auto"/>
              <w:ind w:left="24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953A83" w:rsidRPr="00E93BCF" w:rsidTr="00A11E72">
        <w:tc>
          <w:tcPr>
            <w:tcW w:w="978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953A83" w:rsidRPr="00E93BCF" w:rsidRDefault="00953A83" w:rsidP="00E00AC0">
            <w:pPr>
              <w:widowControl w:val="0"/>
              <w:autoSpaceDE w:val="0"/>
              <w:autoSpaceDN w:val="0"/>
              <w:adjustRightInd w:val="0"/>
              <w:spacing w:before="200" w:after="60" w:line="240" w:lineRule="auto"/>
              <w:rPr>
                <w:rFonts w:ascii="Times New Roman" w:hAnsi="Times New Roman"/>
                <w:color w:val="000000"/>
                <w:sz w:val="26"/>
                <w:szCs w:val="26"/>
                <w:highlight w:val="yellow"/>
              </w:rPr>
            </w:pPr>
            <w:r w:rsidRPr="00E93BCF">
              <w:rPr>
                <w:rFonts w:ascii="Times New Roman" w:hAnsi="Times New Roman"/>
                <w:color w:val="000000"/>
                <w:sz w:val="26"/>
                <w:szCs w:val="26"/>
              </w:rPr>
              <w:t>Член комиссии</w:t>
            </w:r>
            <w:r w:rsidRPr="00E93BCF"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>4</w:t>
            </w:r>
            <w:r w:rsidR="00364207" w:rsidRPr="00E93BC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. </w:t>
            </w:r>
            <w:r w:rsidR="00C74AC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Бугай Эльвира </w:t>
            </w:r>
            <w:proofErr w:type="spellStart"/>
            <w:r w:rsidR="00C74AC0">
              <w:rPr>
                <w:rFonts w:ascii="Times New Roman" w:hAnsi="Times New Roman"/>
                <w:color w:val="000000"/>
                <w:sz w:val="26"/>
                <w:szCs w:val="26"/>
              </w:rPr>
              <w:t>Хакимьяновна</w:t>
            </w:r>
            <w:proofErr w:type="spellEnd"/>
          </w:p>
        </w:tc>
        <w:tc>
          <w:tcPr>
            <w:tcW w:w="36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953A83" w:rsidRPr="00E93BCF" w:rsidRDefault="00953A83" w:rsidP="0066771D">
            <w:pPr>
              <w:widowControl w:val="0"/>
              <w:autoSpaceDE w:val="0"/>
              <w:autoSpaceDN w:val="0"/>
              <w:adjustRightInd w:val="0"/>
              <w:spacing w:before="200" w:after="60" w:line="240" w:lineRule="auto"/>
              <w:ind w:left="24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414FF1" w:rsidRPr="00E93BCF" w:rsidTr="00A11E72">
        <w:tc>
          <w:tcPr>
            <w:tcW w:w="978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14FF1" w:rsidRDefault="00414FF1" w:rsidP="00AF70DF">
            <w:pPr>
              <w:widowControl w:val="0"/>
              <w:autoSpaceDE w:val="0"/>
              <w:autoSpaceDN w:val="0"/>
              <w:adjustRightInd w:val="0"/>
              <w:spacing w:before="200" w:after="6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Член комиссии </w:t>
            </w:r>
          </w:p>
          <w:p w:rsidR="00414FF1" w:rsidRPr="00E93BCF" w:rsidRDefault="00147C7C" w:rsidP="00414FF1">
            <w:pPr>
              <w:widowControl w:val="0"/>
              <w:autoSpaceDE w:val="0"/>
              <w:autoSpaceDN w:val="0"/>
              <w:adjustRightInd w:val="0"/>
              <w:spacing w:before="200" w:after="6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</w:t>
            </w:r>
            <w:r w:rsidR="00414FF1">
              <w:rPr>
                <w:rFonts w:ascii="Times New Roman" w:hAnsi="Times New Roman"/>
                <w:color w:val="000000"/>
                <w:sz w:val="26"/>
                <w:szCs w:val="26"/>
              </w:rPr>
              <w:t>.Карпеткина Наиля Радиковна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14FF1" w:rsidRPr="00E93BCF" w:rsidRDefault="00414FF1" w:rsidP="0066771D">
            <w:pPr>
              <w:widowControl w:val="0"/>
              <w:autoSpaceDE w:val="0"/>
              <w:autoSpaceDN w:val="0"/>
              <w:adjustRightInd w:val="0"/>
              <w:spacing w:before="200" w:after="60" w:line="240" w:lineRule="auto"/>
              <w:ind w:left="24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953A83" w:rsidRPr="00E93BCF" w:rsidTr="00A11E72">
        <w:tc>
          <w:tcPr>
            <w:tcW w:w="978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953A83" w:rsidRPr="00E93BCF" w:rsidRDefault="00953A83" w:rsidP="00147C7C">
            <w:pPr>
              <w:widowControl w:val="0"/>
              <w:autoSpaceDE w:val="0"/>
              <w:autoSpaceDN w:val="0"/>
              <w:adjustRightInd w:val="0"/>
              <w:spacing w:before="200" w:after="6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93BCF">
              <w:rPr>
                <w:rFonts w:ascii="Times New Roman" w:hAnsi="Times New Roman"/>
                <w:color w:val="000000"/>
                <w:sz w:val="26"/>
                <w:szCs w:val="26"/>
              </w:rPr>
              <w:t>Член комиссии</w:t>
            </w:r>
            <w:r w:rsidRPr="00E93BCF"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="00147C7C">
              <w:rPr>
                <w:rFonts w:ascii="Times New Roman" w:hAnsi="Times New Roman"/>
                <w:color w:val="000000"/>
                <w:sz w:val="26"/>
                <w:szCs w:val="26"/>
              </w:rPr>
              <w:t>6</w:t>
            </w:r>
            <w:r w:rsidRPr="00E93BC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. </w:t>
            </w:r>
            <w:r w:rsidR="007A5584">
              <w:rPr>
                <w:rFonts w:ascii="Times New Roman" w:hAnsi="Times New Roman"/>
                <w:color w:val="000000"/>
                <w:sz w:val="26"/>
                <w:szCs w:val="26"/>
              </w:rPr>
              <w:t>Соловьёва Валерия Валерьевна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953A83" w:rsidRPr="00E93BCF" w:rsidRDefault="00953A83" w:rsidP="0066771D">
            <w:pPr>
              <w:widowControl w:val="0"/>
              <w:autoSpaceDE w:val="0"/>
              <w:autoSpaceDN w:val="0"/>
              <w:adjustRightInd w:val="0"/>
              <w:spacing w:before="200" w:after="60" w:line="240" w:lineRule="auto"/>
              <w:ind w:left="24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</w:tbl>
    <w:p w:rsidR="00953A83" w:rsidRPr="00E93BCF" w:rsidRDefault="00953A83" w:rsidP="00A11E7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E93BCF">
        <w:rPr>
          <w:rFonts w:ascii="Times New Roman" w:hAnsi="Times New Roman"/>
          <w:color w:val="000000"/>
          <w:sz w:val="26"/>
          <w:szCs w:val="26"/>
        </w:rPr>
        <w:t>Все</w:t>
      </w:r>
      <w:r w:rsidR="00A11E72" w:rsidRPr="00E93BCF">
        <w:rPr>
          <w:rFonts w:ascii="Times New Roman" w:hAnsi="Times New Roman"/>
          <w:color w:val="000000"/>
          <w:sz w:val="26"/>
          <w:szCs w:val="26"/>
        </w:rPr>
        <w:t xml:space="preserve">го на заседании присутствовало </w:t>
      </w:r>
      <w:r w:rsidR="00147C7C">
        <w:rPr>
          <w:rFonts w:ascii="Times New Roman" w:hAnsi="Times New Roman"/>
          <w:color w:val="000000"/>
          <w:sz w:val="26"/>
          <w:szCs w:val="26"/>
        </w:rPr>
        <w:t>6</w:t>
      </w:r>
      <w:r w:rsidRPr="00E93BCF">
        <w:rPr>
          <w:rFonts w:ascii="Times New Roman" w:hAnsi="Times New Roman"/>
          <w:color w:val="000000"/>
          <w:sz w:val="26"/>
          <w:szCs w:val="26"/>
        </w:rPr>
        <w:t xml:space="preserve"> ч</w:t>
      </w:r>
      <w:r w:rsidR="00364207" w:rsidRPr="00E93BCF">
        <w:rPr>
          <w:rFonts w:ascii="Times New Roman" w:hAnsi="Times New Roman"/>
          <w:color w:val="000000"/>
          <w:sz w:val="26"/>
          <w:szCs w:val="26"/>
        </w:rPr>
        <w:t>ленов комиссии, что составило 100</w:t>
      </w:r>
      <w:r w:rsidRPr="00E93BCF">
        <w:rPr>
          <w:rFonts w:ascii="Times New Roman" w:hAnsi="Times New Roman"/>
          <w:color w:val="000000"/>
          <w:sz w:val="26"/>
          <w:szCs w:val="26"/>
        </w:rPr>
        <w:t xml:space="preserve"> % от общего количества членов комиссии. Кворум имеется, заседание правомочно.</w:t>
      </w:r>
    </w:p>
    <w:p w:rsidR="00454B83" w:rsidRPr="00E93BCF" w:rsidRDefault="00953A83" w:rsidP="00A11E7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E93BCF">
        <w:rPr>
          <w:rFonts w:ascii="Times New Roman" w:hAnsi="Times New Roman"/>
          <w:color w:val="000000"/>
          <w:sz w:val="26"/>
          <w:szCs w:val="26"/>
        </w:rPr>
        <w:t>3. Извещение о проведении настоящего аукциона было размещено на официальном</w:t>
      </w:r>
      <w:r w:rsidR="00364207" w:rsidRPr="00E93BCF">
        <w:rPr>
          <w:rFonts w:ascii="Times New Roman" w:hAnsi="Times New Roman"/>
          <w:color w:val="000000"/>
          <w:sz w:val="26"/>
          <w:szCs w:val="26"/>
        </w:rPr>
        <w:t xml:space="preserve"> портале Администрации города </w:t>
      </w:r>
      <w:r w:rsidRPr="00E93BCF">
        <w:rPr>
          <w:rFonts w:ascii="Times New Roman" w:hAnsi="Times New Roman"/>
          <w:color w:val="000000"/>
          <w:sz w:val="26"/>
          <w:szCs w:val="26"/>
        </w:rPr>
        <w:t>информационно-телекоммуникационной сети «Интернет» (</w:t>
      </w:r>
      <w:hyperlink r:id="rId7" w:history="1">
        <w:r w:rsidRPr="00E93BCF">
          <w:rPr>
            <w:rStyle w:val="a3"/>
            <w:rFonts w:ascii="Times New Roman" w:hAnsi="Times New Roman"/>
            <w:sz w:val="26"/>
            <w:szCs w:val="26"/>
            <w:lang w:val="en-US"/>
          </w:rPr>
          <w:t>www</w:t>
        </w:r>
        <w:r w:rsidRPr="00E93BCF">
          <w:rPr>
            <w:rStyle w:val="a3"/>
            <w:rFonts w:ascii="Times New Roman" w:hAnsi="Times New Roman"/>
            <w:sz w:val="26"/>
            <w:szCs w:val="26"/>
          </w:rPr>
          <w:t>.</w:t>
        </w:r>
        <w:proofErr w:type="spellStart"/>
        <w:r w:rsidRPr="00E93BCF">
          <w:rPr>
            <w:rStyle w:val="a3"/>
            <w:rFonts w:ascii="Times New Roman" w:hAnsi="Times New Roman"/>
            <w:sz w:val="26"/>
            <w:szCs w:val="26"/>
            <w:lang w:val="en-US"/>
          </w:rPr>
          <w:t>admsurgut</w:t>
        </w:r>
        <w:proofErr w:type="spellEnd"/>
        <w:r w:rsidRPr="00E93BCF">
          <w:rPr>
            <w:rStyle w:val="a3"/>
            <w:rFonts w:ascii="Times New Roman" w:hAnsi="Times New Roman"/>
            <w:sz w:val="26"/>
            <w:szCs w:val="26"/>
          </w:rPr>
          <w:t>.</w:t>
        </w:r>
        <w:proofErr w:type="spellStart"/>
        <w:r w:rsidRPr="00E93BCF">
          <w:rPr>
            <w:rStyle w:val="a3"/>
            <w:rFonts w:ascii="Times New Roman" w:hAnsi="Times New Roman"/>
            <w:sz w:val="26"/>
            <w:szCs w:val="26"/>
            <w:lang w:val="en-US"/>
          </w:rPr>
          <w:t>ru</w:t>
        </w:r>
        <w:proofErr w:type="spellEnd"/>
      </w:hyperlink>
      <w:r w:rsidR="00364207" w:rsidRPr="00E93BCF">
        <w:rPr>
          <w:rFonts w:ascii="Times New Roman" w:hAnsi="Times New Roman"/>
          <w:color w:val="000000"/>
          <w:sz w:val="26"/>
          <w:szCs w:val="26"/>
        </w:rPr>
        <w:t>)</w:t>
      </w:r>
      <w:r w:rsidR="00E00AC0" w:rsidRPr="00E93BCF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7A5584">
        <w:rPr>
          <w:rFonts w:ascii="Times New Roman" w:hAnsi="Times New Roman"/>
          <w:color w:val="000000"/>
          <w:sz w:val="26"/>
          <w:szCs w:val="26"/>
        </w:rPr>
        <w:t>14</w:t>
      </w:r>
      <w:r w:rsidR="00E00AC0" w:rsidRPr="00E93BCF">
        <w:rPr>
          <w:rFonts w:ascii="Times New Roman" w:hAnsi="Times New Roman"/>
          <w:color w:val="000000"/>
          <w:sz w:val="26"/>
          <w:szCs w:val="26"/>
        </w:rPr>
        <w:t>.0</w:t>
      </w:r>
      <w:r w:rsidR="007A5584">
        <w:rPr>
          <w:rFonts w:ascii="Times New Roman" w:hAnsi="Times New Roman"/>
          <w:color w:val="000000"/>
          <w:sz w:val="26"/>
          <w:szCs w:val="26"/>
        </w:rPr>
        <w:t>8</w:t>
      </w:r>
      <w:r w:rsidR="00E00AC0" w:rsidRPr="00E93BCF">
        <w:rPr>
          <w:rFonts w:ascii="Times New Roman" w:hAnsi="Times New Roman"/>
          <w:color w:val="000000"/>
          <w:sz w:val="26"/>
          <w:szCs w:val="26"/>
        </w:rPr>
        <w:t>.202</w:t>
      </w:r>
      <w:r w:rsidR="00C74AC0">
        <w:rPr>
          <w:rFonts w:ascii="Times New Roman" w:hAnsi="Times New Roman"/>
          <w:color w:val="000000"/>
          <w:sz w:val="26"/>
          <w:szCs w:val="26"/>
        </w:rPr>
        <w:t>6</w:t>
      </w:r>
      <w:r w:rsidR="007B3E05" w:rsidRPr="00E93BCF">
        <w:rPr>
          <w:rFonts w:ascii="Times New Roman" w:hAnsi="Times New Roman"/>
          <w:color w:val="000000"/>
          <w:sz w:val="26"/>
          <w:szCs w:val="26"/>
        </w:rPr>
        <w:t>.</w:t>
      </w:r>
    </w:p>
    <w:p w:rsidR="00705410" w:rsidRPr="00E93BCF" w:rsidRDefault="00953A83" w:rsidP="005D64D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E93BCF">
        <w:rPr>
          <w:rFonts w:ascii="Times New Roman" w:hAnsi="Times New Roman"/>
          <w:b/>
          <w:bCs/>
          <w:color w:val="000000"/>
          <w:sz w:val="26"/>
          <w:szCs w:val="26"/>
        </w:rPr>
        <w:t>Лот № 1</w:t>
      </w:r>
    </w:p>
    <w:p w:rsidR="00CA0C8E" w:rsidRDefault="00364207" w:rsidP="00A11E7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E93BCF">
        <w:rPr>
          <w:rFonts w:ascii="Times New Roman" w:hAnsi="Times New Roman"/>
          <w:color w:val="000000"/>
          <w:sz w:val="26"/>
          <w:szCs w:val="26"/>
        </w:rPr>
        <w:t xml:space="preserve">4. </w:t>
      </w:r>
      <w:r w:rsidR="008F1651" w:rsidRPr="00E93BCF">
        <w:rPr>
          <w:rFonts w:ascii="Times New Roman" w:hAnsi="Times New Roman"/>
          <w:color w:val="000000"/>
          <w:sz w:val="26"/>
          <w:szCs w:val="26"/>
        </w:rPr>
        <w:t xml:space="preserve">Предмет аукциона: право на размещение нестационарного торгового объекта остановочный комплекс </w:t>
      </w:r>
      <w:r w:rsidR="002A6A9E" w:rsidRPr="00E93BCF">
        <w:rPr>
          <w:rFonts w:ascii="Times New Roman" w:hAnsi="Times New Roman"/>
          <w:color w:val="000000"/>
          <w:sz w:val="26"/>
          <w:szCs w:val="26"/>
        </w:rPr>
        <w:t>(</w:t>
      </w:r>
      <w:r w:rsidR="00F60461" w:rsidRPr="00E93BCF">
        <w:rPr>
          <w:rFonts w:ascii="Times New Roman" w:hAnsi="Times New Roman"/>
          <w:color w:val="000000"/>
          <w:sz w:val="26"/>
          <w:szCs w:val="26"/>
        </w:rPr>
        <w:t>авто</w:t>
      </w:r>
      <w:r w:rsidR="002A6A9E" w:rsidRPr="00E93BCF">
        <w:rPr>
          <w:rFonts w:ascii="Times New Roman" w:hAnsi="Times New Roman"/>
          <w:color w:val="000000"/>
          <w:sz w:val="26"/>
          <w:szCs w:val="26"/>
        </w:rPr>
        <w:t xml:space="preserve">павильон), </w:t>
      </w:r>
      <w:r w:rsidR="008F1651" w:rsidRPr="00E93BCF">
        <w:rPr>
          <w:rFonts w:ascii="Times New Roman" w:hAnsi="Times New Roman"/>
          <w:color w:val="000000"/>
          <w:sz w:val="26"/>
          <w:szCs w:val="26"/>
        </w:rPr>
        <w:t xml:space="preserve">с торговой площадью расположенного по адресу: </w:t>
      </w:r>
      <w:r w:rsidR="00E00AC0" w:rsidRPr="00E93BCF">
        <w:rPr>
          <w:rFonts w:ascii="Times New Roman" w:hAnsi="Times New Roman"/>
          <w:color w:val="000000"/>
          <w:sz w:val="26"/>
          <w:szCs w:val="26"/>
        </w:rPr>
        <w:t xml:space="preserve">Тюменская область, Ханты-Мансийский автономный округ – Югра, город </w:t>
      </w:r>
      <w:proofErr w:type="gramStart"/>
      <w:r w:rsidR="00E00AC0" w:rsidRPr="00E93BCF">
        <w:rPr>
          <w:rFonts w:ascii="Times New Roman" w:hAnsi="Times New Roman"/>
          <w:color w:val="000000"/>
          <w:sz w:val="26"/>
          <w:szCs w:val="26"/>
        </w:rPr>
        <w:t>Сургут,</w:t>
      </w:r>
      <w:r w:rsidR="00BB5789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C74AC0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="00C74AC0">
        <w:rPr>
          <w:rFonts w:ascii="Times New Roman" w:hAnsi="Times New Roman"/>
          <w:color w:val="000000"/>
          <w:sz w:val="26"/>
          <w:szCs w:val="26"/>
        </w:rPr>
        <w:t>ул.</w:t>
      </w:r>
      <w:r w:rsidR="007A5584">
        <w:rPr>
          <w:rFonts w:ascii="Times New Roman" w:hAnsi="Times New Roman"/>
          <w:color w:val="000000"/>
          <w:sz w:val="26"/>
          <w:szCs w:val="26"/>
        </w:rPr>
        <w:t>Никольская</w:t>
      </w:r>
      <w:proofErr w:type="spellEnd"/>
      <w:proofErr w:type="gramEnd"/>
      <w:r w:rsidR="00C74AC0">
        <w:rPr>
          <w:rFonts w:ascii="Times New Roman" w:hAnsi="Times New Roman"/>
          <w:color w:val="000000"/>
          <w:sz w:val="26"/>
          <w:szCs w:val="26"/>
        </w:rPr>
        <w:t>,</w:t>
      </w:r>
      <w:r w:rsidR="00E00AC0" w:rsidRPr="00E93BCF">
        <w:rPr>
          <w:rFonts w:ascii="Times New Roman" w:hAnsi="Times New Roman"/>
          <w:color w:val="000000"/>
          <w:sz w:val="26"/>
          <w:szCs w:val="26"/>
        </w:rPr>
        <w:t xml:space="preserve"> остановка городского общественного транспорта «</w:t>
      </w:r>
      <w:r w:rsidR="007A5584">
        <w:rPr>
          <w:rFonts w:ascii="Times New Roman" w:hAnsi="Times New Roman"/>
          <w:color w:val="000000"/>
          <w:sz w:val="26"/>
          <w:szCs w:val="26"/>
        </w:rPr>
        <w:t>Улица Никольская</w:t>
      </w:r>
      <w:r w:rsidR="00E00AC0" w:rsidRPr="00E93BCF">
        <w:rPr>
          <w:rFonts w:ascii="Times New Roman" w:hAnsi="Times New Roman"/>
          <w:color w:val="000000"/>
          <w:sz w:val="26"/>
          <w:szCs w:val="26"/>
        </w:rPr>
        <w:t xml:space="preserve">» (№ </w:t>
      </w:r>
      <w:r w:rsidR="00AB6FBE">
        <w:rPr>
          <w:rFonts w:ascii="Times New Roman" w:hAnsi="Times New Roman"/>
          <w:color w:val="000000"/>
          <w:sz w:val="26"/>
          <w:szCs w:val="26"/>
        </w:rPr>
        <w:t>84</w:t>
      </w:r>
      <w:r w:rsidR="00E00AC0" w:rsidRPr="00E93BCF">
        <w:rPr>
          <w:rFonts w:ascii="Times New Roman" w:hAnsi="Times New Roman"/>
          <w:color w:val="000000"/>
          <w:sz w:val="26"/>
          <w:szCs w:val="26"/>
        </w:rPr>
        <w:t xml:space="preserve"> в схеме размещения НТО)</w:t>
      </w:r>
      <w:r w:rsidR="00E90D7B" w:rsidRPr="00E93BCF">
        <w:rPr>
          <w:rFonts w:ascii="Times New Roman" w:hAnsi="Times New Roman"/>
          <w:color w:val="000000"/>
          <w:sz w:val="26"/>
          <w:szCs w:val="26"/>
        </w:rPr>
        <w:t xml:space="preserve">, </w:t>
      </w:r>
      <w:r w:rsidR="005F4DF9" w:rsidRPr="00E93BCF">
        <w:rPr>
          <w:rFonts w:ascii="Times New Roman" w:hAnsi="Times New Roman"/>
          <w:color w:val="000000"/>
          <w:sz w:val="26"/>
          <w:szCs w:val="26"/>
        </w:rPr>
        <w:t xml:space="preserve">общей площадью </w:t>
      </w:r>
      <w:r w:rsidR="00C74AC0">
        <w:rPr>
          <w:rFonts w:ascii="Times New Roman" w:hAnsi="Times New Roman"/>
          <w:color w:val="000000"/>
          <w:sz w:val="26"/>
          <w:szCs w:val="26"/>
        </w:rPr>
        <w:t>4</w:t>
      </w:r>
      <w:r w:rsidR="00AB6FBE">
        <w:rPr>
          <w:rFonts w:ascii="Times New Roman" w:hAnsi="Times New Roman"/>
          <w:color w:val="000000"/>
          <w:sz w:val="26"/>
          <w:szCs w:val="26"/>
        </w:rPr>
        <w:t>2</w:t>
      </w:r>
      <w:r w:rsidR="005F4DF9" w:rsidRPr="00E93BCF">
        <w:rPr>
          <w:rFonts w:ascii="Times New Roman" w:hAnsi="Times New Roman"/>
          <w:color w:val="000000"/>
          <w:sz w:val="26"/>
          <w:szCs w:val="26"/>
        </w:rPr>
        <w:t xml:space="preserve"> кв. метров</w:t>
      </w:r>
      <w:r w:rsidR="00232501" w:rsidRPr="00E93BCF">
        <w:rPr>
          <w:rFonts w:ascii="Times New Roman" w:hAnsi="Times New Roman"/>
          <w:color w:val="000000"/>
          <w:sz w:val="26"/>
          <w:szCs w:val="26"/>
        </w:rPr>
        <w:t>.</w:t>
      </w:r>
    </w:p>
    <w:p w:rsidR="00C74AC0" w:rsidRDefault="00C74AC0" w:rsidP="00A11E7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C74AC0" w:rsidRDefault="00C74AC0" w:rsidP="00A11E7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AB6FBE" w:rsidRDefault="00AB6FBE" w:rsidP="00A11E7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C74AC0" w:rsidRDefault="00C74AC0" w:rsidP="00A11E7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C74AC0" w:rsidRPr="00E93BCF" w:rsidRDefault="00C74AC0" w:rsidP="00A11E7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705410" w:rsidRPr="00E93BCF" w:rsidRDefault="00953A83" w:rsidP="00A11E7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E93BCF">
        <w:rPr>
          <w:rFonts w:ascii="Times New Roman" w:hAnsi="Times New Roman"/>
          <w:color w:val="000000"/>
          <w:sz w:val="26"/>
          <w:szCs w:val="26"/>
        </w:rPr>
        <w:lastRenderedPageBreak/>
        <w:t>4.1. Комиссией рассмотрены заявки на участие в аукционе</w:t>
      </w:r>
      <w:r w:rsidR="009E7CB4" w:rsidRPr="00E93BCF">
        <w:rPr>
          <w:rFonts w:ascii="Times New Roman" w:hAnsi="Times New Roman"/>
          <w:color w:val="000000"/>
          <w:sz w:val="26"/>
          <w:szCs w:val="26"/>
        </w:rPr>
        <w:t>:</w:t>
      </w:r>
    </w:p>
    <w:tbl>
      <w:tblPr>
        <w:tblW w:w="9938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7"/>
        <w:gridCol w:w="3703"/>
        <w:gridCol w:w="1185"/>
        <w:gridCol w:w="4163"/>
      </w:tblGrid>
      <w:tr w:rsidR="00A11E72" w:rsidRPr="00E93BCF" w:rsidTr="00A11E72">
        <w:trPr>
          <w:trHeight w:val="731"/>
          <w:tblHeader/>
        </w:trPr>
        <w:tc>
          <w:tcPr>
            <w:tcW w:w="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1E72" w:rsidRPr="00E93BCF" w:rsidRDefault="00A11E72" w:rsidP="009E2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93BCF">
              <w:rPr>
                <w:rFonts w:ascii="Times New Roman" w:hAnsi="Times New Roman"/>
                <w:color w:val="000000"/>
                <w:sz w:val="26"/>
                <w:szCs w:val="26"/>
              </w:rPr>
              <w:t>Рег. №</w:t>
            </w:r>
          </w:p>
          <w:p w:rsidR="00A11E72" w:rsidRPr="00E93BCF" w:rsidRDefault="00A11E72" w:rsidP="009E2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93BCF">
              <w:rPr>
                <w:rFonts w:ascii="Times New Roman" w:hAnsi="Times New Roman"/>
                <w:color w:val="000000"/>
                <w:sz w:val="26"/>
                <w:szCs w:val="26"/>
              </w:rPr>
              <w:t>заявки</w:t>
            </w:r>
          </w:p>
        </w:tc>
        <w:tc>
          <w:tcPr>
            <w:tcW w:w="3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1E72" w:rsidRPr="00E93BCF" w:rsidRDefault="00A11E72" w:rsidP="009E2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93BC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Наименование заявителя </w:t>
            </w:r>
          </w:p>
          <w:p w:rsidR="00A11E72" w:rsidRPr="00E93BCF" w:rsidRDefault="00A11E72" w:rsidP="009E2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93BCF">
              <w:rPr>
                <w:rFonts w:ascii="Times New Roman" w:hAnsi="Times New Roman"/>
                <w:color w:val="000000"/>
                <w:sz w:val="26"/>
                <w:szCs w:val="26"/>
              </w:rPr>
              <w:t>и почтовый адрес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1E72" w:rsidRPr="00E93BCF" w:rsidRDefault="00A11E72" w:rsidP="009E2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93BCF">
              <w:rPr>
                <w:rFonts w:ascii="Times New Roman" w:hAnsi="Times New Roman"/>
                <w:color w:val="000000"/>
                <w:sz w:val="26"/>
                <w:szCs w:val="26"/>
              </w:rPr>
              <w:t>Решение</w:t>
            </w:r>
          </w:p>
        </w:tc>
        <w:tc>
          <w:tcPr>
            <w:tcW w:w="4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1E72" w:rsidRPr="00E93BCF" w:rsidRDefault="00A11E72" w:rsidP="009E2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93BCF">
              <w:rPr>
                <w:rFonts w:ascii="Times New Roman" w:hAnsi="Times New Roman"/>
                <w:color w:val="000000"/>
                <w:sz w:val="26"/>
                <w:szCs w:val="26"/>
              </w:rPr>
              <w:t>Причина допуска/отказа</w:t>
            </w:r>
          </w:p>
        </w:tc>
      </w:tr>
      <w:tr w:rsidR="00696375" w:rsidRPr="00E93BCF" w:rsidTr="00A11E72">
        <w:trPr>
          <w:trHeight w:val="1282"/>
          <w:tblHeader/>
        </w:trPr>
        <w:tc>
          <w:tcPr>
            <w:tcW w:w="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6375" w:rsidRPr="00E93BCF" w:rsidRDefault="00C74AC0" w:rsidP="00696375">
            <w:pPr>
              <w:widowControl w:val="0"/>
              <w:autoSpaceDE w:val="0"/>
              <w:autoSpaceDN w:val="0"/>
              <w:adjustRightInd w:val="0"/>
              <w:spacing w:before="60" w:after="120" w:line="240" w:lineRule="auto"/>
              <w:ind w:left="40" w:right="4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  <w:r w:rsidR="00696375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3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6375" w:rsidRDefault="00696375" w:rsidP="006963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ИП </w:t>
            </w:r>
            <w:proofErr w:type="spellStart"/>
            <w:r w:rsidR="00AB6FBE">
              <w:rPr>
                <w:rFonts w:ascii="Times New Roman" w:hAnsi="Times New Roman"/>
                <w:color w:val="000000"/>
                <w:sz w:val="26"/>
                <w:szCs w:val="26"/>
              </w:rPr>
              <w:t>Магомадова</w:t>
            </w:r>
            <w:proofErr w:type="spellEnd"/>
            <w:r w:rsidR="00AB6FB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Марьям </w:t>
            </w:r>
            <w:proofErr w:type="spellStart"/>
            <w:r w:rsidR="00AB6FBE">
              <w:rPr>
                <w:rFonts w:ascii="Times New Roman" w:hAnsi="Times New Roman"/>
                <w:color w:val="000000"/>
                <w:sz w:val="26"/>
                <w:szCs w:val="26"/>
              </w:rPr>
              <w:t>Нурдыевна</w:t>
            </w:r>
            <w:proofErr w:type="spellEnd"/>
          </w:p>
          <w:p w:rsidR="00696375" w:rsidRDefault="00696375" w:rsidP="006963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ул.</w:t>
            </w:r>
            <w:r w:rsidR="00AB6FBE">
              <w:rPr>
                <w:rFonts w:ascii="Times New Roman" w:hAnsi="Times New Roman"/>
                <w:color w:val="000000"/>
                <w:sz w:val="26"/>
                <w:szCs w:val="26"/>
              </w:rPr>
              <w:t>30 лет Победы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д.</w:t>
            </w:r>
            <w:r w:rsidR="00AB6FBE">
              <w:rPr>
                <w:rFonts w:ascii="Times New Roman" w:hAnsi="Times New Roman"/>
                <w:color w:val="000000"/>
                <w:sz w:val="26"/>
                <w:szCs w:val="26"/>
              </w:rPr>
              <w:t>37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кв.1</w:t>
            </w:r>
            <w:r w:rsidR="00AB6FBE">
              <w:rPr>
                <w:rFonts w:ascii="Times New Roman" w:hAnsi="Times New Roman"/>
                <w:color w:val="000000"/>
                <w:sz w:val="26"/>
                <w:szCs w:val="26"/>
              </w:rPr>
              <w:t>64</w:t>
            </w:r>
          </w:p>
          <w:p w:rsidR="00696375" w:rsidRPr="00E93BCF" w:rsidRDefault="00696375" w:rsidP="006963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г.Сургут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, Ханты-Мансийский автономный округ-Югры, 628400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6375" w:rsidRPr="00E93BCF" w:rsidRDefault="00696375" w:rsidP="00696375">
            <w:pPr>
              <w:rPr>
                <w:rFonts w:ascii="Times New Roman" w:hAnsi="Times New Roman"/>
                <w:sz w:val="26"/>
                <w:szCs w:val="26"/>
              </w:rPr>
            </w:pPr>
            <w:r w:rsidRPr="00E93BCF">
              <w:rPr>
                <w:rFonts w:ascii="Times New Roman" w:hAnsi="Times New Roman"/>
                <w:sz w:val="26"/>
                <w:szCs w:val="26"/>
              </w:rPr>
              <w:t>Допущен</w:t>
            </w:r>
          </w:p>
        </w:tc>
        <w:tc>
          <w:tcPr>
            <w:tcW w:w="4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6375" w:rsidRPr="00E93BCF" w:rsidRDefault="00696375" w:rsidP="00AB6FBE">
            <w:pPr>
              <w:rPr>
                <w:rFonts w:ascii="Times New Roman" w:hAnsi="Times New Roman"/>
                <w:sz w:val="26"/>
                <w:szCs w:val="26"/>
              </w:rPr>
            </w:pPr>
            <w:r w:rsidRPr="00E93BCF">
              <w:rPr>
                <w:rFonts w:ascii="Times New Roman" w:hAnsi="Times New Roman"/>
                <w:sz w:val="26"/>
                <w:szCs w:val="26"/>
              </w:rPr>
              <w:t xml:space="preserve">Не имеет задолженности по уплате налогов, сборов, пеней, штрафов, процентов (справка представлена ФНС по состоянию на </w:t>
            </w:r>
            <w:r w:rsidR="00AB6FBE">
              <w:rPr>
                <w:rFonts w:ascii="Times New Roman" w:hAnsi="Times New Roman"/>
                <w:sz w:val="26"/>
                <w:szCs w:val="26"/>
              </w:rPr>
              <w:t>31</w:t>
            </w:r>
            <w:r w:rsidRPr="00E93BCF">
              <w:rPr>
                <w:rFonts w:ascii="Times New Roman" w:hAnsi="Times New Roman"/>
                <w:sz w:val="26"/>
                <w:szCs w:val="26"/>
              </w:rPr>
              <w:t>.0</w:t>
            </w:r>
            <w:r w:rsidR="00C74AC0">
              <w:rPr>
                <w:rFonts w:ascii="Times New Roman" w:hAnsi="Times New Roman"/>
                <w:sz w:val="26"/>
                <w:szCs w:val="26"/>
              </w:rPr>
              <w:t>8</w:t>
            </w:r>
            <w:r w:rsidRPr="00E93BCF">
              <w:rPr>
                <w:rFonts w:ascii="Times New Roman" w:hAnsi="Times New Roman"/>
                <w:sz w:val="26"/>
                <w:szCs w:val="26"/>
              </w:rPr>
              <w:t>.202</w:t>
            </w:r>
            <w:r w:rsidR="00C74AC0">
              <w:rPr>
                <w:rFonts w:ascii="Times New Roman" w:hAnsi="Times New Roman"/>
                <w:sz w:val="26"/>
                <w:szCs w:val="26"/>
              </w:rPr>
              <w:t>6</w:t>
            </w:r>
            <w:r w:rsidRPr="00E93BCF"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</w:tr>
    </w:tbl>
    <w:p w:rsidR="00305AEC" w:rsidRDefault="00A11E72" w:rsidP="00A11E72">
      <w:pPr>
        <w:widowControl w:val="0"/>
        <w:autoSpaceDE w:val="0"/>
        <w:autoSpaceDN w:val="0"/>
        <w:adjustRightInd w:val="0"/>
        <w:spacing w:after="0"/>
        <w:ind w:left="40" w:right="40" w:firstLine="527"/>
        <w:jc w:val="both"/>
        <w:rPr>
          <w:rFonts w:ascii="Times New Roman" w:hAnsi="Times New Roman"/>
          <w:color w:val="000000"/>
          <w:sz w:val="26"/>
          <w:szCs w:val="26"/>
        </w:rPr>
      </w:pPr>
      <w:r w:rsidRPr="00E93BCF">
        <w:rPr>
          <w:rFonts w:ascii="Times New Roman" w:hAnsi="Times New Roman"/>
          <w:color w:val="000000"/>
          <w:sz w:val="26"/>
          <w:szCs w:val="26"/>
        </w:rPr>
        <w:t>4.2. Решение комиссии: допустить к участию в открытом аукционе</w:t>
      </w:r>
      <w:r w:rsidR="003108A7">
        <w:rPr>
          <w:rFonts w:ascii="Times New Roman" w:hAnsi="Times New Roman"/>
          <w:color w:val="000000"/>
          <w:sz w:val="26"/>
          <w:szCs w:val="26"/>
        </w:rPr>
        <w:t xml:space="preserve"> граждан</w:t>
      </w:r>
      <w:r w:rsidR="00AB6FBE">
        <w:rPr>
          <w:rFonts w:ascii="Times New Roman" w:hAnsi="Times New Roman"/>
          <w:color w:val="000000"/>
          <w:sz w:val="26"/>
          <w:szCs w:val="26"/>
        </w:rPr>
        <w:t xml:space="preserve">ку </w:t>
      </w:r>
      <w:proofErr w:type="spellStart"/>
      <w:r w:rsidR="00AB6FBE" w:rsidRPr="00AB6FBE">
        <w:rPr>
          <w:rFonts w:ascii="Times New Roman" w:hAnsi="Times New Roman"/>
          <w:color w:val="000000"/>
          <w:sz w:val="26"/>
          <w:szCs w:val="26"/>
        </w:rPr>
        <w:t>Магомадов</w:t>
      </w:r>
      <w:r w:rsidR="00AB6FBE">
        <w:rPr>
          <w:rFonts w:ascii="Times New Roman" w:hAnsi="Times New Roman"/>
          <w:color w:val="000000"/>
          <w:sz w:val="26"/>
          <w:szCs w:val="26"/>
        </w:rPr>
        <w:t>у</w:t>
      </w:r>
      <w:proofErr w:type="spellEnd"/>
      <w:r w:rsidR="00AB6FBE" w:rsidRPr="00AB6FBE">
        <w:rPr>
          <w:rFonts w:ascii="Times New Roman" w:hAnsi="Times New Roman"/>
          <w:color w:val="000000"/>
          <w:sz w:val="26"/>
          <w:szCs w:val="26"/>
        </w:rPr>
        <w:t xml:space="preserve"> Марьям </w:t>
      </w:r>
      <w:proofErr w:type="spellStart"/>
      <w:proofErr w:type="gramStart"/>
      <w:r w:rsidR="00AB6FBE" w:rsidRPr="00AB6FBE">
        <w:rPr>
          <w:rFonts w:ascii="Times New Roman" w:hAnsi="Times New Roman"/>
          <w:color w:val="000000"/>
          <w:sz w:val="26"/>
          <w:szCs w:val="26"/>
        </w:rPr>
        <w:t>Нурдыевн</w:t>
      </w:r>
      <w:r w:rsidR="00AB6FBE">
        <w:rPr>
          <w:rFonts w:ascii="Times New Roman" w:hAnsi="Times New Roman"/>
          <w:color w:val="000000"/>
          <w:sz w:val="26"/>
          <w:szCs w:val="26"/>
        </w:rPr>
        <w:t>у</w:t>
      </w:r>
      <w:proofErr w:type="spellEnd"/>
      <w:r w:rsidR="003108A7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E00AC0" w:rsidRPr="00E93BCF">
        <w:rPr>
          <w:rFonts w:ascii="Times New Roman" w:hAnsi="Times New Roman"/>
          <w:color w:val="000000"/>
          <w:sz w:val="26"/>
          <w:szCs w:val="26"/>
        </w:rPr>
        <w:t>.</w:t>
      </w:r>
      <w:proofErr w:type="gramEnd"/>
    </w:p>
    <w:p w:rsidR="00F95E31" w:rsidRPr="00F95E31" w:rsidRDefault="00F95E31" w:rsidP="00F95E31">
      <w:pPr>
        <w:widowControl w:val="0"/>
        <w:autoSpaceDE w:val="0"/>
        <w:autoSpaceDN w:val="0"/>
        <w:adjustRightInd w:val="0"/>
        <w:spacing w:after="0"/>
        <w:ind w:left="40" w:right="40" w:firstLine="527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З</w:t>
      </w:r>
      <w:r w:rsidRPr="00F95E31">
        <w:rPr>
          <w:rFonts w:ascii="Times New Roman" w:hAnsi="Times New Roman"/>
          <w:color w:val="000000"/>
          <w:sz w:val="26"/>
          <w:szCs w:val="26"/>
        </w:rPr>
        <w:t xml:space="preserve">аключить договор с ИП </w:t>
      </w:r>
      <w:proofErr w:type="spellStart"/>
      <w:r w:rsidR="00B33E21" w:rsidRPr="00B33E21">
        <w:rPr>
          <w:rFonts w:ascii="Times New Roman" w:hAnsi="Times New Roman"/>
          <w:color w:val="000000"/>
          <w:sz w:val="26"/>
          <w:szCs w:val="26"/>
        </w:rPr>
        <w:t>Магомадов</w:t>
      </w:r>
      <w:r w:rsidR="00B33E21">
        <w:rPr>
          <w:rFonts w:ascii="Times New Roman" w:hAnsi="Times New Roman"/>
          <w:color w:val="000000"/>
          <w:sz w:val="26"/>
          <w:szCs w:val="26"/>
        </w:rPr>
        <w:t>ой</w:t>
      </w:r>
      <w:proofErr w:type="spellEnd"/>
      <w:r w:rsidR="00B33E21" w:rsidRPr="00B33E21">
        <w:rPr>
          <w:rFonts w:ascii="Times New Roman" w:hAnsi="Times New Roman"/>
          <w:color w:val="000000"/>
          <w:sz w:val="26"/>
          <w:szCs w:val="26"/>
        </w:rPr>
        <w:t xml:space="preserve"> Марьям </w:t>
      </w:r>
      <w:proofErr w:type="spellStart"/>
      <w:r w:rsidR="00B33E21" w:rsidRPr="00B33E21">
        <w:rPr>
          <w:rFonts w:ascii="Times New Roman" w:hAnsi="Times New Roman"/>
          <w:color w:val="000000"/>
          <w:sz w:val="26"/>
          <w:szCs w:val="26"/>
        </w:rPr>
        <w:t>Нурдыевн</w:t>
      </w:r>
      <w:r w:rsidR="00B33E21">
        <w:rPr>
          <w:rFonts w:ascii="Times New Roman" w:hAnsi="Times New Roman"/>
          <w:color w:val="000000"/>
          <w:sz w:val="26"/>
          <w:szCs w:val="26"/>
        </w:rPr>
        <w:t>ой</w:t>
      </w:r>
      <w:proofErr w:type="spellEnd"/>
      <w:r w:rsidR="00B33E21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F95E31">
        <w:rPr>
          <w:rFonts w:ascii="Times New Roman" w:hAnsi="Times New Roman"/>
          <w:color w:val="000000"/>
          <w:sz w:val="26"/>
          <w:szCs w:val="26"/>
        </w:rPr>
        <w:t xml:space="preserve"> в соответствии с пунктом 17 раздела 2 приложения №2 к  Постановлению Администрации города Сургута от 09.11.2017  №9589 (с учетом изменений на 08.08.2024) в случае если по окончанию срока подачи заявок на участие в аукционе подана только одна заявка на участие в аукционе, аукцион признается несостоявшимся и заявителю, подавшему указанную заявку, в соответствующую всем требованиям и указанным в извещении о проведении аукциона условиям аукциона, уполномоченный орган в течении 10-ти календарных дней со дня подписания протокола рассмотрения заявок на участие в аукционе направляет два экземпляра подписанного проекта договора на размещение нестационарного торгового объекта. При этом размер платы по договору на размещение нестационарного торгового объекта определяется в размере равном начальной (минимальной) цене предмета аукциона.</w:t>
      </w:r>
    </w:p>
    <w:p w:rsidR="00F95E31" w:rsidRPr="00E93BCF" w:rsidRDefault="00F95E31" w:rsidP="00A11E72">
      <w:pPr>
        <w:widowControl w:val="0"/>
        <w:autoSpaceDE w:val="0"/>
        <w:autoSpaceDN w:val="0"/>
        <w:adjustRightInd w:val="0"/>
        <w:spacing w:after="0"/>
        <w:ind w:left="40" w:right="40" w:firstLine="527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A11E72" w:rsidRPr="00E93BCF" w:rsidRDefault="00A11E72" w:rsidP="005D64D8">
      <w:pPr>
        <w:widowControl w:val="0"/>
        <w:autoSpaceDE w:val="0"/>
        <w:autoSpaceDN w:val="0"/>
        <w:adjustRightInd w:val="0"/>
        <w:spacing w:after="0"/>
        <w:ind w:left="40" w:right="40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7B3E05" w:rsidRPr="00E93BCF" w:rsidRDefault="00953A83" w:rsidP="007B3E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E93BCF">
        <w:rPr>
          <w:rFonts w:ascii="Times New Roman" w:hAnsi="Times New Roman"/>
          <w:color w:val="000000"/>
          <w:sz w:val="26"/>
          <w:szCs w:val="26"/>
        </w:rPr>
        <w:t>Председатель комиссии</w:t>
      </w:r>
      <w:r w:rsidR="007B3E05" w:rsidRPr="00E93BCF">
        <w:rPr>
          <w:rFonts w:ascii="Times New Roman" w:hAnsi="Times New Roman"/>
          <w:color w:val="000000"/>
          <w:sz w:val="26"/>
          <w:szCs w:val="26"/>
        </w:rPr>
        <w:t>: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2"/>
        <w:gridCol w:w="566"/>
        <w:gridCol w:w="4113"/>
      </w:tblGrid>
      <w:tr w:rsidR="00953A83" w:rsidRPr="00E93BCF" w:rsidTr="00705410">
        <w:tc>
          <w:tcPr>
            <w:tcW w:w="510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953A83" w:rsidRPr="00E93BCF" w:rsidRDefault="00953A83" w:rsidP="00E00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93BC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1. </w:t>
            </w:r>
            <w:proofErr w:type="spellStart"/>
            <w:r w:rsidR="00C74AC0">
              <w:rPr>
                <w:rFonts w:ascii="Times New Roman" w:hAnsi="Times New Roman"/>
                <w:color w:val="000000"/>
                <w:sz w:val="26"/>
                <w:szCs w:val="26"/>
              </w:rPr>
              <w:t>Газизов</w:t>
            </w:r>
            <w:proofErr w:type="spellEnd"/>
            <w:r w:rsidR="00C74AC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Игорь Геннадьевич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953A83" w:rsidRPr="00E93BCF" w:rsidRDefault="00953A83" w:rsidP="007B3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953A83" w:rsidRPr="00E93BCF" w:rsidRDefault="00953A83" w:rsidP="007B3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953A83" w:rsidRPr="00E93BCF" w:rsidTr="00705410"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953A83" w:rsidRPr="00E93BCF" w:rsidRDefault="00953A83" w:rsidP="007054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953A83" w:rsidRPr="00E93BCF" w:rsidRDefault="00953A83" w:rsidP="007B3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113" w:type="dxa"/>
            <w:tcBorders>
              <w:top w:val="nil"/>
              <w:left w:val="nil"/>
              <w:bottom w:val="nil"/>
              <w:right w:val="nil"/>
            </w:tcBorders>
          </w:tcPr>
          <w:p w:rsidR="00953A83" w:rsidRPr="00E93BCF" w:rsidRDefault="00953A83" w:rsidP="007B3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93BCF">
              <w:rPr>
                <w:rFonts w:ascii="Times New Roman" w:hAnsi="Times New Roman"/>
                <w:color w:val="000000"/>
                <w:sz w:val="26"/>
                <w:szCs w:val="26"/>
              </w:rPr>
              <w:t>(подпись)</w:t>
            </w:r>
          </w:p>
        </w:tc>
      </w:tr>
    </w:tbl>
    <w:p w:rsidR="00953A83" w:rsidRPr="00E93BCF" w:rsidRDefault="00953A83" w:rsidP="007B3E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E93BCF">
        <w:rPr>
          <w:rFonts w:ascii="Times New Roman" w:hAnsi="Times New Roman"/>
          <w:color w:val="000000"/>
          <w:sz w:val="26"/>
          <w:szCs w:val="26"/>
        </w:rPr>
        <w:t>Секретарь</w:t>
      </w:r>
      <w:r w:rsidR="007B3E05" w:rsidRPr="00E93BCF">
        <w:rPr>
          <w:rFonts w:ascii="Times New Roman" w:hAnsi="Times New Roman"/>
          <w:color w:val="000000"/>
          <w:sz w:val="26"/>
          <w:szCs w:val="26"/>
        </w:rPr>
        <w:t>: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2"/>
        <w:gridCol w:w="566"/>
        <w:gridCol w:w="4113"/>
      </w:tblGrid>
      <w:tr w:rsidR="00953A83" w:rsidRPr="00E93BCF" w:rsidTr="00705410">
        <w:tc>
          <w:tcPr>
            <w:tcW w:w="510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953A83" w:rsidRPr="00E93BCF" w:rsidRDefault="00953A83" w:rsidP="00E00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93BC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2. </w:t>
            </w:r>
            <w:r w:rsidR="00B33E21">
              <w:rPr>
                <w:rFonts w:ascii="Times New Roman" w:hAnsi="Times New Roman"/>
                <w:color w:val="000000"/>
                <w:sz w:val="26"/>
                <w:szCs w:val="26"/>
              </w:rPr>
              <w:t>Свешникова Оксана Ярославовна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953A83" w:rsidRPr="00E93BCF" w:rsidRDefault="00953A83" w:rsidP="007B3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953A83" w:rsidRPr="00E93BCF" w:rsidRDefault="00953A83" w:rsidP="007B3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953A83" w:rsidRPr="00E93BCF" w:rsidTr="00705410"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953A83" w:rsidRPr="00E93BCF" w:rsidRDefault="00953A83" w:rsidP="007B3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953A83" w:rsidRPr="00E93BCF" w:rsidRDefault="00953A83" w:rsidP="007B3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113" w:type="dxa"/>
            <w:tcBorders>
              <w:top w:val="nil"/>
              <w:left w:val="nil"/>
              <w:bottom w:val="nil"/>
              <w:right w:val="nil"/>
            </w:tcBorders>
          </w:tcPr>
          <w:p w:rsidR="00953A83" w:rsidRPr="00E93BCF" w:rsidRDefault="00953A83" w:rsidP="007B3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93BCF">
              <w:rPr>
                <w:rFonts w:ascii="Times New Roman" w:hAnsi="Times New Roman"/>
                <w:color w:val="000000"/>
                <w:sz w:val="26"/>
                <w:szCs w:val="26"/>
              </w:rPr>
              <w:t>(подпись)</w:t>
            </w:r>
          </w:p>
        </w:tc>
      </w:tr>
    </w:tbl>
    <w:p w:rsidR="00953A83" w:rsidRPr="00E93BCF" w:rsidRDefault="00953A83" w:rsidP="007B3E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E93BCF">
        <w:rPr>
          <w:rFonts w:ascii="Times New Roman" w:hAnsi="Times New Roman"/>
          <w:color w:val="000000"/>
          <w:sz w:val="26"/>
          <w:szCs w:val="26"/>
        </w:rPr>
        <w:t>Член комиссии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2"/>
        <w:gridCol w:w="566"/>
        <w:gridCol w:w="4113"/>
      </w:tblGrid>
      <w:tr w:rsidR="00953A83" w:rsidRPr="00E93BCF" w:rsidTr="00705410">
        <w:tc>
          <w:tcPr>
            <w:tcW w:w="510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953A83" w:rsidRPr="00E93BCF" w:rsidRDefault="00F55701" w:rsidP="00316E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93BCF">
              <w:rPr>
                <w:rFonts w:ascii="Times New Roman" w:hAnsi="Times New Roman"/>
                <w:color w:val="000000"/>
                <w:sz w:val="26"/>
                <w:szCs w:val="26"/>
              </w:rPr>
              <w:t>3</w:t>
            </w:r>
            <w:r w:rsidR="00953A83" w:rsidRPr="00E93BC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. </w:t>
            </w:r>
            <w:r w:rsidR="005D146F" w:rsidRPr="00E93BCF">
              <w:rPr>
                <w:rFonts w:ascii="Times New Roman" w:hAnsi="Times New Roman"/>
                <w:color w:val="000000"/>
                <w:sz w:val="26"/>
                <w:szCs w:val="26"/>
              </w:rPr>
              <w:t>Кичигина Наталья Борисовна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953A83" w:rsidRPr="00E93BCF" w:rsidRDefault="00953A83" w:rsidP="007B3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953A83" w:rsidRPr="00E93BCF" w:rsidRDefault="00953A83" w:rsidP="007B3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953A83" w:rsidRPr="00E93BCF" w:rsidTr="00705410"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953A83" w:rsidRPr="00E93BCF" w:rsidRDefault="00953A83" w:rsidP="007B3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953A83" w:rsidRPr="00E93BCF" w:rsidRDefault="00953A83" w:rsidP="007B3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113" w:type="dxa"/>
            <w:tcBorders>
              <w:top w:val="nil"/>
              <w:left w:val="nil"/>
              <w:bottom w:val="nil"/>
              <w:right w:val="nil"/>
            </w:tcBorders>
          </w:tcPr>
          <w:p w:rsidR="00953A83" w:rsidRPr="00E93BCF" w:rsidRDefault="00953A83" w:rsidP="007B3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93BCF">
              <w:rPr>
                <w:rFonts w:ascii="Times New Roman" w:hAnsi="Times New Roman"/>
                <w:color w:val="000000"/>
                <w:sz w:val="26"/>
                <w:szCs w:val="26"/>
              </w:rPr>
              <w:t>(подпись)</w:t>
            </w:r>
          </w:p>
        </w:tc>
      </w:tr>
    </w:tbl>
    <w:p w:rsidR="00953A83" w:rsidRPr="00E93BCF" w:rsidRDefault="00953A83" w:rsidP="007B3E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E93BCF">
        <w:rPr>
          <w:rFonts w:ascii="Times New Roman" w:hAnsi="Times New Roman"/>
          <w:color w:val="000000"/>
          <w:sz w:val="26"/>
          <w:szCs w:val="26"/>
        </w:rPr>
        <w:t>Член комиссии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2"/>
        <w:gridCol w:w="566"/>
        <w:gridCol w:w="4113"/>
      </w:tblGrid>
      <w:tr w:rsidR="00953A83" w:rsidRPr="00E93BCF" w:rsidTr="00705410">
        <w:tc>
          <w:tcPr>
            <w:tcW w:w="510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953A83" w:rsidRPr="00E93BCF" w:rsidRDefault="00F55701" w:rsidP="00E00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93BCF">
              <w:rPr>
                <w:rFonts w:ascii="Times New Roman" w:hAnsi="Times New Roman"/>
                <w:color w:val="000000"/>
                <w:sz w:val="26"/>
                <w:szCs w:val="26"/>
              </w:rPr>
              <w:t>4</w:t>
            </w:r>
            <w:r w:rsidR="00953A83" w:rsidRPr="00E93BC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. </w:t>
            </w:r>
            <w:r w:rsidR="00C74AC0">
              <w:rPr>
                <w:rFonts w:ascii="Times New Roman" w:hAnsi="Times New Roman"/>
                <w:color w:val="000000"/>
                <w:sz w:val="26"/>
                <w:szCs w:val="26"/>
              </w:rPr>
              <w:t>Бугай Эльвира Хакимьяновна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953A83" w:rsidRPr="00E93BCF" w:rsidRDefault="00953A83" w:rsidP="007B3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953A83" w:rsidRPr="00E93BCF" w:rsidRDefault="00953A83" w:rsidP="007B3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953A83" w:rsidRPr="00E93BCF" w:rsidTr="00705410"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953A83" w:rsidRPr="00E93BCF" w:rsidRDefault="00953A83" w:rsidP="007B3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953A83" w:rsidRPr="00E93BCF" w:rsidRDefault="00953A83" w:rsidP="007B3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113" w:type="dxa"/>
            <w:tcBorders>
              <w:top w:val="nil"/>
              <w:left w:val="nil"/>
              <w:bottom w:val="nil"/>
              <w:right w:val="nil"/>
            </w:tcBorders>
          </w:tcPr>
          <w:p w:rsidR="00953A83" w:rsidRPr="00E93BCF" w:rsidRDefault="00953A83" w:rsidP="007B3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93BCF">
              <w:rPr>
                <w:rFonts w:ascii="Times New Roman" w:hAnsi="Times New Roman"/>
                <w:color w:val="000000"/>
                <w:sz w:val="26"/>
                <w:szCs w:val="26"/>
              </w:rPr>
              <w:t>(подпись)</w:t>
            </w:r>
          </w:p>
        </w:tc>
      </w:tr>
    </w:tbl>
    <w:p w:rsidR="00A15725" w:rsidRDefault="00A15725" w:rsidP="007B3E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E93BCF">
        <w:rPr>
          <w:rFonts w:ascii="Times New Roman" w:hAnsi="Times New Roman"/>
          <w:color w:val="000000"/>
          <w:sz w:val="26"/>
          <w:szCs w:val="26"/>
        </w:rPr>
        <w:t>Член комиссии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2"/>
        <w:gridCol w:w="566"/>
        <w:gridCol w:w="4113"/>
      </w:tblGrid>
      <w:tr w:rsidR="00414FF1" w:rsidRPr="00E93BCF" w:rsidTr="00705410">
        <w:tc>
          <w:tcPr>
            <w:tcW w:w="510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14FF1" w:rsidRPr="00E93BCF" w:rsidRDefault="00147C7C" w:rsidP="00E93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</w:t>
            </w:r>
            <w:r w:rsidR="00414FF1">
              <w:rPr>
                <w:rFonts w:ascii="Times New Roman" w:hAnsi="Times New Roman"/>
                <w:color w:val="000000"/>
                <w:sz w:val="26"/>
                <w:szCs w:val="26"/>
              </w:rPr>
              <w:t>.Карпеткина Наиля Радиковна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414FF1" w:rsidRPr="00E93BCF" w:rsidRDefault="00414FF1" w:rsidP="007B3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14FF1" w:rsidRPr="00E93BCF" w:rsidRDefault="00414FF1" w:rsidP="007B3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A15725" w:rsidRPr="00E93BCF" w:rsidTr="00705410">
        <w:tc>
          <w:tcPr>
            <w:tcW w:w="510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14FF1" w:rsidRDefault="00414FF1" w:rsidP="00E93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414FF1" w:rsidRDefault="00414FF1" w:rsidP="00E93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Член комиссии</w:t>
            </w:r>
          </w:p>
          <w:p w:rsidR="00A15725" w:rsidRPr="00E93BCF" w:rsidRDefault="00147C7C" w:rsidP="00E93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</w:t>
            </w:r>
            <w:r w:rsidR="00A15725" w:rsidRPr="00E93BCF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  <w:r w:rsidR="00A15725" w:rsidRPr="00E93BCF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</w:t>
            </w:r>
            <w:r w:rsidR="00B33E21">
              <w:rPr>
                <w:rFonts w:ascii="Times New Roman" w:hAnsi="Times New Roman"/>
                <w:color w:val="000000"/>
                <w:sz w:val="26"/>
                <w:szCs w:val="26"/>
              </w:rPr>
              <w:t>Соловьёва Валерия Валерьевна</w:t>
            </w:r>
            <w:bookmarkStart w:id="1" w:name="_GoBack"/>
            <w:bookmarkEnd w:id="1"/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15725" w:rsidRPr="00E93BCF" w:rsidRDefault="00A15725" w:rsidP="007B3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15725" w:rsidRPr="00E93BCF" w:rsidRDefault="00414FF1" w:rsidP="007B3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414FF1">
              <w:rPr>
                <w:rFonts w:ascii="Times New Roman" w:hAnsi="Times New Roman"/>
                <w:color w:val="000000"/>
                <w:sz w:val="26"/>
                <w:szCs w:val="26"/>
              </w:rPr>
              <w:t>(подпись)</w:t>
            </w:r>
          </w:p>
        </w:tc>
      </w:tr>
      <w:tr w:rsidR="00A15725" w:rsidRPr="008B3913" w:rsidTr="00705410"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A15725" w:rsidRPr="008B3913" w:rsidRDefault="00A15725" w:rsidP="007B3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15725" w:rsidRPr="008B3913" w:rsidRDefault="00A15725" w:rsidP="007B3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113" w:type="dxa"/>
            <w:tcBorders>
              <w:top w:val="nil"/>
              <w:left w:val="nil"/>
              <w:bottom w:val="nil"/>
              <w:right w:val="nil"/>
            </w:tcBorders>
          </w:tcPr>
          <w:p w:rsidR="00A15725" w:rsidRPr="008B3913" w:rsidRDefault="00414FF1" w:rsidP="00414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4FF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(подпись) </w:t>
            </w:r>
          </w:p>
        </w:tc>
      </w:tr>
    </w:tbl>
    <w:p w:rsidR="004B3456" w:rsidRPr="00AE2B5D" w:rsidRDefault="004B3456" w:rsidP="00454B83"/>
    <w:sectPr w:rsidR="004B3456" w:rsidRPr="00AE2B5D" w:rsidSect="00821071">
      <w:headerReference w:type="default" r:id="rId8"/>
      <w:pgSz w:w="11905" w:h="16837"/>
      <w:pgMar w:top="0" w:right="565" w:bottom="284" w:left="1276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2834" w:rsidRDefault="00532834">
      <w:pPr>
        <w:spacing w:after="0" w:line="240" w:lineRule="auto"/>
      </w:pPr>
      <w:r>
        <w:separator/>
      </w:r>
    </w:p>
  </w:endnote>
  <w:endnote w:type="continuationSeparator" w:id="0">
    <w:p w:rsidR="00532834" w:rsidRDefault="005328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2834" w:rsidRDefault="00532834">
      <w:pPr>
        <w:spacing w:after="0" w:line="240" w:lineRule="auto"/>
      </w:pPr>
      <w:r>
        <w:separator/>
      </w:r>
    </w:p>
  </w:footnote>
  <w:footnote w:type="continuationSeparator" w:id="0">
    <w:p w:rsidR="00532834" w:rsidRDefault="005328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811"/>
      <w:gridCol w:w="2811"/>
      <w:gridCol w:w="2811"/>
    </w:tblGrid>
    <w:tr w:rsidR="00C532BD" w:rsidRPr="007B4011">
      <w:tc>
        <w:tcPr>
          <w:tcW w:w="2811" w:type="dxa"/>
          <w:tcBorders>
            <w:top w:val="nil"/>
            <w:left w:val="nil"/>
            <w:bottom w:val="nil"/>
            <w:right w:val="nil"/>
          </w:tcBorders>
        </w:tcPr>
        <w:p w:rsidR="00C532BD" w:rsidRPr="007B4011" w:rsidRDefault="00C532BD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color w:val="000000"/>
              <w:sz w:val="20"/>
              <w:szCs w:val="20"/>
            </w:rPr>
          </w:pPr>
        </w:p>
      </w:tc>
      <w:tc>
        <w:tcPr>
          <w:tcW w:w="2811" w:type="dxa"/>
          <w:tcBorders>
            <w:top w:val="nil"/>
            <w:left w:val="nil"/>
            <w:bottom w:val="nil"/>
            <w:right w:val="nil"/>
          </w:tcBorders>
        </w:tcPr>
        <w:p w:rsidR="00C532BD" w:rsidRPr="007B4011" w:rsidRDefault="00C532BD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/>
              <w:color w:val="000000"/>
              <w:sz w:val="20"/>
              <w:szCs w:val="20"/>
            </w:rPr>
          </w:pPr>
        </w:p>
      </w:tc>
      <w:tc>
        <w:tcPr>
          <w:tcW w:w="2811" w:type="dxa"/>
          <w:tcBorders>
            <w:top w:val="nil"/>
            <w:left w:val="nil"/>
            <w:bottom w:val="nil"/>
            <w:right w:val="nil"/>
          </w:tcBorders>
        </w:tcPr>
        <w:p w:rsidR="00C532BD" w:rsidRPr="007B4011" w:rsidRDefault="00C532BD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imes New Roman" w:hAnsi="Times New Roman"/>
              <w:color w:val="000000"/>
              <w:sz w:val="20"/>
              <w:szCs w:val="20"/>
            </w:rPr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7DB"/>
    <w:rsid w:val="000058B3"/>
    <w:rsid w:val="00011E6C"/>
    <w:rsid w:val="0001446D"/>
    <w:rsid w:val="00015A0B"/>
    <w:rsid w:val="000263C9"/>
    <w:rsid w:val="0003125D"/>
    <w:rsid w:val="00031449"/>
    <w:rsid w:val="00032A12"/>
    <w:rsid w:val="000418E1"/>
    <w:rsid w:val="00046039"/>
    <w:rsid w:val="000542D1"/>
    <w:rsid w:val="0006747A"/>
    <w:rsid w:val="00073087"/>
    <w:rsid w:val="00073859"/>
    <w:rsid w:val="00092614"/>
    <w:rsid w:val="000A2BBB"/>
    <w:rsid w:val="000A45A5"/>
    <w:rsid w:val="000C3447"/>
    <w:rsid w:val="000D33B0"/>
    <w:rsid w:val="000D4AF3"/>
    <w:rsid w:val="000F6955"/>
    <w:rsid w:val="00115436"/>
    <w:rsid w:val="00121DE4"/>
    <w:rsid w:val="001222E3"/>
    <w:rsid w:val="0012574A"/>
    <w:rsid w:val="00137617"/>
    <w:rsid w:val="00137B28"/>
    <w:rsid w:val="00142A5F"/>
    <w:rsid w:val="00147C7C"/>
    <w:rsid w:val="00151F03"/>
    <w:rsid w:val="00165EE4"/>
    <w:rsid w:val="00173D93"/>
    <w:rsid w:val="00186D9E"/>
    <w:rsid w:val="00191716"/>
    <w:rsid w:val="00195D4A"/>
    <w:rsid w:val="001A0A1E"/>
    <w:rsid w:val="001A29AE"/>
    <w:rsid w:val="001A73A7"/>
    <w:rsid w:val="001C4512"/>
    <w:rsid w:val="001D09C5"/>
    <w:rsid w:val="001D3D94"/>
    <w:rsid w:val="001D4F4D"/>
    <w:rsid w:val="001D7B54"/>
    <w:rsid w:val="001E2A22"/>
    <w:rsid w:val="001E3AC0"/>
    <w:rsid w:val="001E77D5"/>
    <w:rsid w:val="00226327"/>
    <w:rsid w:val="00232501"/>
    <w:rsid w:val="002676CC"/>
    <w:rsid w:val="00271A5F"/>
    <w:rsid w:val="00286123"/>
    <w:rsid w:val="002A0D42"/>
    <w:rsid w:val="002A1D8F"/>
    <w:rsid w:val="002A6A9E"/>
    <w:rsid w:val="002B2468"/>
    <w:rsid w:val="002B58D2"/>
    <w:rsid w:val="002C1D2B"/>
    <w:rsid w:val="002C33A6"/>
    <w:rsid w:val="002C52CC"/>
    <w:rsid w:val="002C7CD9"/>
    <w:rsid w:val="002D181A"/>
    <w:rsid w:val="002D4F8F"/>
    <w:rsid w:val="002E6FF8"/>
    <w:rsid w:val="002F31C0"/>
    <w:rsid w:val="00305AEC"/>
    <w:rsid w:val="003108A7"/>
    <w:rsid w:val="00313945"/>
    <w:rsid w:val="00316BED"/>
    <w:rsid w:val="00316EDC"/>
    <w:rsid w:val="00332D18"/>
    <w:rsid w:val="00344364"/>
    <w:rsid w:val="003510AB"/>
    <w:rsid w:val="00362D49"/>
    <w:rsid w:val="00364207"/>
    <w:rsid w:val="00364B44"/>
    <w:rsid w:val="00364C2E"/>
    <w:rsid w:val="003801EC"/>
    <w:rsid w:val="003945CF"/>
    <w:rsid w:val="0039496D"/>
    <w:rsid w:val="003A7A28"/>
    <w:rsid w:val="003B596F"/>
    <w:rsid w:val="003C2B67"/>
    <w:rsid w:val="003C6004"/>
    <w:rsid w:val="003D1284"/>
    <w:rsid w:val="003D1D68"/>
    <w:rsid w:val="003D6BD8"/>
    <w:rsid w:val="003E0167"/>
    <w:rsid w:val="003F2438"/>
    <w:rsid w:val="003F2991"/>
    <w:rsid w:val="003F494A"/>
    <w:rsid w:val="003F5544"/>
    <w:rsid w:val="00412BDF"/>
    <w:rsid w:val="00413034"/>
    <w:rsid w:val="00414FF1"/>
    <w:rsid w:val="00417F3A"/>
    <w:rsid w:val="0042005B"/>
    <w:rsid w:val="00427602"/>
    <w:rsid w:val="004541B5"/>
    <w:rsid w:val="00454B83"/>
    <w:rsid w:val="00455265"/>
    <w:rsid w:val="004B1AFE"/>
    <w:rsid w:val="004B3456"/>
    <w:rsid w:val="004B5D23"/>
    <w:rsid w:val="004B6227"/>
    <w:rsid w:val="004C2004"/>
    <w:rsid w:val="004D259B"/>
    <w:rsid w:val="004D490F"/>
    <w:rsid w:val="004E07F0"/>
    <w:rsid w:val="00502185"/>
    <w:rsid w:val="00512625"/>
    <w:rsid w:val="005233F0"/>
    <w:rsid w:val="00531A76"/>
    <w:rsid w:val="00532834"/>
    <w:rsid w:val="00555BDA"/>
    <w:rsid w:val="00571E5D"/>
    <w:rsid w:val="005758DB"/>
    <w:rsid w:val="00584260"/>
    <w:rsid w:val="00594BDA"/>
    <w:rsid w:val="00595762"/>
    <w:rsid w:val="00596B76"/>
    <w:rsid w:val="005A0C68"/>
    <w:rsid w:val="005A1F74"/>
    <w:rsid w:val="005A2429"/>
    <w:rsid w:val="005A3940"/>
    <w:rsid w:val="005B1779"/>
    <w:rsid w:val="005C078E"/>
    <w:rsid w:val="005D146F"/>
    <w:rsid w:val="005D64D8"/>
    <w:rsid w:val="005E235E"/>
    <w:rsid w:val="005F13C1"/>
    <w:rsid w:val="005F4DF9"/>
    <w:rsid w:val="00607475"/>
    <w:rsid w:val="00611766"/>
    <w:rsid w:val="00611802"/>
    <w:rsid w:val="00613004"/>
    <w:rsid w:val="006208C6"/>
    <w:rsid w:val="00621B46"/>
    <w:rsid w:val="00665623"/>
    <w:rsid w:val="00666543"/>
    <w:rsid w:val="0066771D"/>
    <w:rsid w:val="00684412"/>
    <w:rsid w:val="006938E9"/>
    <w:rsid w:val="00696375"/>
    <w:rsid w:val="006C3268"/>
    <w:rsid w:val="006C494C"/>
    <w:rsid w:val="006D3E02"/>
    <w:rsid w:val="006D60EC"/>
    <w:rsid w:val="006E1A8B"/>
    <w:rsid w:val="006E4590"/>
    <w:rsid w:val="006E551D"/>
    <w:rsid w:val="006E733F"/>
    <w:rsid w:val="006F0E7A"/>
    <w:rsid w:val="006F5AC4"/>
    <w:rsid w:val="00701950"/>
    <w:rsid w:val="007045EF"/>
    <w:rsid w:val="00705410"/>
    <w:rsid w:val="007204E6"/>
    <w:rsid w:val="007323A9"/>
    <w:rsid w:val="007348AD"/>
    <w:rsid w:val="007361E3"/>
    <w:rsid w:val="00740EC4"/>
    <w:rsid w:val="00751FB8"/>
    <w:rsid w:val="00766487"/>
    <w:rsid w:val="00776831"/>
    <w:rsid w:val="00777F06"/>
    <w:rsid w:val="00782951"/>
    <w:rsid w:val="00784D2C"/>
    <w:rsid w:val="00785B10"/>
    <w:rsid w:val="00785DB3"/>
    <w:rsid w:val="007908FE"/>
    <w:rsid w:val="00795699"/>
    <w:rsid w:val="007A0591"/>
    <w:rsid w:val="007A4AE9"/>
    <w:rsid w:val="007A5584"/>
    <w:rsid w:val="007B3E05"/>
    <w:rsid w:val="007B4011"/>
    <w:rsid w:val="007C0D43"/>
    <w:rsid w:val="007C259A"/>
    <w:rsid w:val="007C61CE"/>
    <w:rsid w:val="007E376A"/>
    <w:rsid w:val="007E3C11"/>
    <w:rsid w:val="00800251"/>
    <w:rsid w:val="00804CA6"/>
    <w:rsid w:val="00813205"/>
    <w:rsid w:val="008160C0"/>
    <w:rsid w:val="00821071"/>
    <w:rsid w:val="00825FA8"/>
    <w:rsid w:val="00843240"/>
    <w:rsid w:val="00845CEE"/>
    <w:rsid w:val="00846381"/>
    <w:rsid w:val="00860B1B"/>
    <w:rsid w:val="00866B4E"/>
    <w:rsid w:val="00873990"/>
    <w:rsid w:val="0088134B"/>
    <w:rsid w:val="0089066C"/>
    <w:rsid w:val="008922C3"/>
    <w:rsid w:val="0089490A"/>
    <w:rsid w:val="00895C62"/>
    <w:rsid w:val="008A1494"/>
    <w:rsid w:val="008A5807"/>
    <w:rsid w:val="008B3913"/>
    <w:rsid w:val="008B51C8"/>
    <w:rsid w:val="008D304F"/>
    <w:rsid w:val="008F1651"/>
    <w:rsid w:val="00901292"/>
    <w:rsid w:val="00904744"/>
    <w:rsid w:val="00916CF3"/>
    <w:rsid w:val="00923A8B"/>
    <w:rsid w:val="009433F6"/>
    <w:rsid w:val="00952B0B"/>
    <w:rsid w:val="00953A83"/>
    <w:rsid w:val="00954D4B"/>
    <w:rsid w:val="009713E2"/>
    <w:rsid w:val="00973CEC"/>
    <w:rsid w:val="009740E6"/>
    <w:rsid w:val="00977D79"/>
    <w:rsid w:val="00986664"/>
    <w:rsid w:val="009958FA"/>
    <w:rsid w:val="009969B7"/>
    <w:rsid w:val="009A4056"/>
    <w:rsid w:val="009A78EB"/>
    <w:rsid w:val="009B06CA"/>
    <w:rsid w:val="009B0955"/>
    <w:rsid w:val="009C0013"/>
    <w:rsid w:val="009C117A"/>
    <w:rsid w:val="009C6152"/>
    <w:rsid w:val="009D18CF"/>
    <w:rsid w:val="009D24F6"/>
    <w:rsid w:val="009E1D60"/>
    <w:rsid w:val="009E614E"/>
    <w:rsid w:val="009E7CB4"/>
    <w:rsid w:val="009F0B5F"/>
    <w:rsid w:val="009F3F23"/>
    <w:rsid w:val="009F55CB"/>
    <w:rsid w:val="00A00AEF"/>
    <w:rsid w:val="00A07E58"/>
    <w:rsid w:val="00A11E72"/>
    <w:rsid w:val="00A15725"/>
    <w:rsid w:val="00A22FB4"/>
    <w:rsid w:val="00A23EEC"/>
    <w:rsid w:val="00A30C13"/>
    <w:rsid w:val="00A40FA6"/>
    <w:rsid w:val="00A44707"/>
    <w:rsid w:val="00A47B6B"/>
    <w:rsid w:val="00A82CB9"/>
    <w:rsid w:val="00AA3967"/>
    <w:rsid w:val="00AB6FBE"/>
    <w:rsid w:val="00AC0CB4"/>
    <w:rsid w:val="00AC6F62"/>
    <w:rsid w:val="00AD0DBE"/>
    <w:rsid w:val="00AD7623"/>
    <w:rsid w:val="00AD7EAB"/>
    <w:rsid w:val="00AE0522"/>
    <w:rsid w:val="00AE2B5D"/>
    <w:rsid w:val="00AE4833"/>
    <w:rsid w:val="00AF70DF"/>
    <w:rsid w:val="00B33E21"/>
    <w:rsid w:val="00B454A6"/>
    <w:rsid w:val="00B50DCF"/>
    <w:rsid w:val="00B5469D"/>
    <w:rsid w:val="00B56597"/>
    <w:rsid w:val="00B6288D"/>
    <w:rsid w:val="00B820B0"/>
    <w:rsid w:val="00B91032"/>
    <w:rsid w:val="00B93F2E"/>
    <w:rsid w:val="00BB5789"/>
    <w:rsid w:val="00BC1D6E"/>
    <w:rsid w:val="00BC4CE7"/>
    <w:rsid w:val="00BD6B1F"/>
    <w:rsid w:val="00BE25C3"/>
    <w:rsid w:val="00BE261C"/>
    <w:rsid w:val="00BF7234"/>
    <w:rsid w:val="00C13D94"/>
    <w:rsid w:val="00C16720"/>
    <w:rsid w:val="00C178F6"/>
    <w:rsid w:val="00C31F9E"/>
    <w:rsid w:val="00C40DFC"/>
    <w:rsid w:val="00C532BD"/>
    <w:rsid w:val="00C5369D"/>
    <w:rsid w:val="00C57150"/>
    <w:rsid w:val="00C61F5D"/>
    <w:rsid w:val="00C63C16"/>
    <w:rsid w:val="00C63EFE"/>
    <w:rsid w:val="00C74AC0"/>
    <w:rsid w:val="00C86089"/>
    <w:rsid w:val="00C868CF"/>
    <w:rsid w:val="00C87951"/>
    <w:rsid w:val="00CA0C8E"/>
    <w:rsid w:val="00CA5F6C"/>
    <w:rsid w:val="00CA6003"/>
    <w:rsid w:val="00CB47DB"/>
    <w:rsid w:val="00CC1B80"/>
    <w:rsid w:val="00CC3D6B"/>
    <w:rsid w:val="00CD018B"/>
    <w:rsid w:val="00CE16D6"/>
    <w:rsid w:val="00D011B4"/>
    <w:rsid w:val="00D02A45"/>
    <w:rsid w:val="00D134A2"/>
    <w:rsid w:val="00D20835"/>
    <w:rsid w:val="00D3587A"/>
    <w:rsid w:val="00D5607B"/>
    <w:rsid w:val="00D73B08"/>
    <w:rsid w:val="00D76111"/>
    <w:rsid w:val="00D866C7"/>
    <w:rsid w:val="00D90E9A"/>
    <w:rsid w:val="00DA16FE"/>
    <w:rsid w:val="00DA6332"/>
    <w:rsid w:val="00DB3E29"/>
    <w:rsid w:val="00DB7213"/>
    <w:rsid w:val="00DC2D72"/>
    <w:rsid w:val="00DC3DAC"/>
    <w:rsid w:val="00DC5EFC"/>
    <w:rsid w:val="00DD264A"/>
    <w:rsid w:val="00DD3D00"/>
    <w:rsid w:val="00E00AC0"/>
    <w:rsid w:val="00E04611"/>
    <w:rsid w:val="00E0719C"/>
    <w:rsid w:val="00E13BBA"/>
    <w:rsid w:val="00E15BC8"/>
    <w:rsid w:val="00E24126"/>
    <w:rsid w:val="00E40AAF"/>
    <w:rsid w:val="00E43828"/>
    <w:rsid w:val="00E70C13"/>
    <w:rsid w:val="00E86882"/>
    <w:rsid w:val="00E90D7B"/>
    <w:rsid w:val="00E93BCF"/>
    <w:rsid w:val="00E953C5"/>
    <w:rsid w:val="00E95BDD"/>
    <w:rsid w:val="00EA033A"/>
    <w:rsid w:val="00EA1548"/>
    <w:rsid w:val="00EA4891"/>
    <w:rsid w:val="00EB0BC6"/>
    <w:rsid w:val="00ED7EA3"/>
    <w:rsid w:val="00EE209E"/>
    <w:rsid w:val="00EF6512"/>
    <w:rsid w:val="00EF7E0B"/>
    <w:rsid w:val="00F03CFA"/>
    <w:rsid w:val="00F14504"/>
    <w:rsid w:val="00F203BA"/>
    <w:rsid w:val="00F318CB"/>
    <w:rsid w:val="00F32C84"/>
    <w:rsid w:val="00F442E6"/>
    <w:rsid w:val="00F53A2A"/>
    <w:rsid w:val="00F53E78"/>
    <w:rsid w:val="00F55701"/>
    <w:rsid w:val="00F60461"/>
    <w:rsid w:val="00F64746"/>
    <w:rsid w:val="00F84639"/>
    <w:rsid w:val="00F87CC4"/>
    <w:rsid w:val="00F95E31"/>
    <w:rsid w:val="00F96195"/>
    <w:rsid w:val="00FC193E"/>
    <w:rsid w:val="00FC276D"/>
    <w:rsid w:val="00FE0151"/>
    <w:rsid w:val="00FE681C"/>
    <w:rsid w:val="00FE6A5E"/>
    <w:rsid w:val="00FF0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7DCE87"/>
  <w14:defaultImageDpi w14:val="0"/>
  <w15:chartTrackingRefBased/>
  <w15:docId w15:val="{D7A387AB-B26A-4D5F-BBBE-E4823508E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259A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B47DB"/>
    <w:rPr>
      <w:rFonts w:cs="Times New Roman"/>
      <w:color w:val="0563C1"/>
      <w:u w:val="single"/>
    </w:rPr>
  </w:style>
  <w:style w:type="character" w:styleId="a4">
    <w:name w:val="FollowedHyperlink"/>
    <w:uiPriority w:val="99"/>
    <w:semiHidden/>
    <w:unhideWhenUsed/>
    <w:rsid w:val="00FC276D"/>
    <w:rPr>
      <w:rFonts w:cs="Times New Roman"/>
      <w:color w:val="954F72"/>
      <w:u w:val="single"/>
    </w:rPr>
  </w:style>
  <w:style w:type="paragraph" w:styleId="a5">
    <w:name w:val="header"/>
    <w:basedOn w:val="a"/>
    <w:link w:val="a6"/>
    <w:uiPriority w:val="99"/>
    <w:unhideWhenUsed/>
    <w:rsid w:val="00F03CF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locked/>
    <w:rsid w:val="00F03CFA"/>
    <w:rPr>
      <w:rFonts w:cs="Times New Roman"/>
    </w:rPr>
  </w:style>
  <w:style w:type="paragraph" w:styleId="a7">
    <w:name w:val="footer"/>
    <w:basedOn w:val="a"/>
    <w:link w:val="a8"/>
    <w:uiPriority w:val="99"/>
    <w:unhideWhenUsed/>
    <w:rsid w:val="00F03CF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locked/>
    <w:rsid w:val="00F03CFA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7204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7204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4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5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admsurgut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7EA08D-A946-4A80-8A67-398EB56AA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2</Pages>
  <Words>424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3600</CharactersWithSpaces>
  <SharedDoc>false</SharedDoc>
  <HLinks>
    <vt:vector size="6" baseType="variant">
      <vt:variant>
        <vt:i4>1835035</vt:i4>
      </vt:variant>
      <vt:variant>
        <vt:i4>0</vt:i4>
      </vt:variant>
      <vt:variant>
        <vt:i4>0</vt:i4>
      </vt:variant>
      <vt:variant>
        <vt:i4>5</vt:i4>
      </vt:variant>
      <vt:variant>
        <vt:lpwstr>http://www.admsurgut.ru/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96-05-14</dc:creator>
  <cp:keywords/>
  <cp:lastModifiedBy>Кириченко Яна Витальевна</cp:lastModifiedBy>
  <cp:revision>19</cp:revision>
  <cp:lastPrinted>2026-09-04T08:04:00Z</cp:lastPrinted>
  <dcterms:created xsi:type="dcterms:W3CDTF">2023-12-08T14:14:00Z</dcterms:created>
  <dcterms:modified xsi:type="dcterms:W3CDTF">2026-09-04T08:04:00Z</dcterms:modified>
</cp:coreProperties>
</file>